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20" w:rsidRPr="00417F59" w:rsidRDefault="00C664FF" w:rsidP="00C664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17F59">
        <w:rPr>
          <w:rFonts w:ascii="Times New Roman" w:hAnsi="Times New Roman" w:cs="Times New Roman" w:hint="eastAsia"/>
          <w:b/>
          <w:sz w:val="32"/>
          <w:szCs w:val="32"/>
        </w:rPr>
        <w:t xml:space="preserve">The </w:t>
      </w:r>
      <w:r w:rsidR="008F28C9">
        <w:rPr>
          <w:rFonts w:ascii="Times New Roman" w:hAnsi="Times New Roman" w:cs="Times New Roman" w:hint="eastAsia"/>
          <w:b/>
          <w:sz w:val="32"/>
          <w:szCs w:val="32"/>
        </w:rPr>
        <w:t>Program</w:t>
      </w:r>
    </w:p>
    <w:p w:rsidR="00C664FF" w:rsidRPr="00417F59" w:rsidRDefault="00C664FF" w:rsidP="00C664FF">
      <w:pPr>
        <w:jc w:val="center"/>
        <w:rPr>
          <w:b/>
          <w:sz w:val="30"/>
          <w:szCs w:val="30"/>
        </w:rPr>
      </w:pPr>
      <w:r w:rsidRPr="00417F59">
        <w:rPr>
          <w:rFonts w:ascii="Times New Roman" w:hAnsi="Times New Roman" w:cs="Times New Roman"/>
          <w:b/>
          <w:sz w:val="30"/>
          <w:szCs w:val="30"/>
        </w:rPr>
        <w:t>International Conference on Williamson, Logic and Philosophy</w:t>
      </w:r>
    </w:p>
    <w:p w:rsidR="005F0A96" w:rsidRDefault="005F0A96" w:rsidP="005F0A96"/>
    <w:p w:rsidR="00AC6290" w:rsidRDefault="00AC6290" w:rsidP="005F0A96"/>
    <w:p w:rsidR="00AC6290" w:rsidRDefault="00AC6290" w:rsidP="00AC6290">
      <w:pPr>
        <w:autoSpaceDE w:val="0"/>
        <w:autoSpaceDN w:val="0"/>
        <w:adjustRightInd w:val="0"/>
        <w:ind w:firstLineChars="200" w:firstLine="462"/>
        <w:jc w:val="left"/>
        <w:rPr>
          <w:rFonts w:ascii="Times New Roman" w:hAnsi="Times New Roman" w:cs="Times New Roman"/>
          <w:b/>
          <w:bCs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1F20"/>
          <w:kern w:val="0"/>
          <w:sz w:val="23"/>
          <w:szCs w:val="23"/>
        </w:rPr>
        <w:t>Organized by</w:t>
      </w:r>
    </w:p>
    <w:p w:rsidR="00AC6290" w:rsidRDefault="00AC6290" w:rsidP="00AC6290">
      <w:pPr>
        <w:autoSpaceDE w:val="0"/>
        <w:autoSpaceDN w:val="0"/>
        <w:adjustRightInd w:val="0"/>
        <w:ind w:leftChars="202" w:left="424" w:firstLineChars="200" w:firstLine="460"/>
        <w:jc w:val="left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color w:val="231F20"/>
          <w:kern w:val="0"/>
          <w:sz w:val="23"/>
          <w:szCs w:val="23"/>
        </w:rPr>
        <w:t>Department of Philosophy, Peking University</w:t>
      </w:r>
    </w:p>
    <w:p w:rsidR="00AC6290" w:rsidRDefault="00AC6290" w:rsidP="00AC6290">
      <w:pPr>
        <w:ind w:leftChars="202" w:left="424" w:firstLineChars="200" w:firstLine="460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color w:val="231F20"/>
          <w:kern w:val="0"/>
          <w:sz w:val="23"/>
          <w:szCs w:val="23"/>
        </w:rPr>
        <w:t>Institute of Foreign Philosophy, Peking University</w:t>
      </w:r>
    </w:p>
    <w:p w:rsidR="00AC6290" w:rsidRPr="00F773E2" w:rsidRDefault="00AC6290" w:rsidP="00AC6290">
      <w:pPr>
        <w:ind w:leftChars="202" w:left="424" w:firstLineChars="200"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color w:val="231F20"/>
          <w:kern w:val="0"/>
          <w:sz w:val="23"/>
          <w:szCs w:val="23"/>
        </w:rPr>
        <w:t>Center of Analytic Philosophy, Peking University</w:t>
      </w:r>
    </w:p>
    <w:p w:rsidR="00AC6290" w:rsidRDefault="00AC6290" w:rsidP="00AC6290">
      <w:pPr>
        <w:autoSpaceDE w:val="0"/>
        <w:autoSpaceDN w:val="0"/>
        <w:adjustRightInd w:val="0"/>
        <w:ind w:firstLineChars="200" w:firstLine="462"/>
        <w:jc w:val="left"/>
        <w:rPr>
          <w:rFonts w:ascii="Times New Roman" w:hAnsi="Times New Roman" w:cs="Times New Roman"/>
          <w:b/>
          <w:bCs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1F20"/>
          <w:kern w:val="0"/>
          <w:sz w:val="23"/>
          <w:szCs w:val="23"/>
        </w:rPr>
        <w:t>F</w:t>
      </w:r>
      <w:r>
        <w:rPr>
          <w:rFonts w:ascii="Times New Roman" w:hAnsi="Times New Roman" w:cs="Times New Roman" w:hint="eastAsia"/>
          <w:b/>
          <w:bCs/>
          <w:color w:val="231F20"/>
          <w:kern w:val="0"/>
          <w:sz w:val="23"/>
          <w:szCs w:val="23"/>
        </w:rPr>
        <w:t>unde</w:t>
      </w:r>
      <w:r w:rsidR="00987D48">
        <w:rPr>
          <w:rFonts w:ascii="Times New Roman" w:hAnsi="Times New Roman" w:cs="Times New Roman" w:hint="eastAsia"/>
          <w:b/>
          <w:bCs/>
          <w:color w:val="231F20"/>
          <w:kern w:val="0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231F20"/>
          <w:kern w:val="0"/>
          <w:sz w:val="23"/>
          <w:szCs w:val="23"/>
        </w:rPr>
        <w:t xml:space="preserve"> by</w:t>
      </w:r>
    </w:p>
    <w:p w:rsidR="005F0A96" w:rsidRDefault="00AC6290" w:rsidP="00AC6290">
      <w:pPr>
        <w:autoSpaceDE w:val="0"/>
        <w:autoSpaceDN w:val="0"/>
        <w:adjustRightInd w:val="0"/>
        <w:ind w:leftChars="202" w:left="424" w:firstLineChars="200" w:firstLine="460"/>
        <w:jc w:val="left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color w:val="231F20"/>
          <w:kern w:val="0"/>
          <w:sz w:val="23"/>
          <w:szCs w:val="23"/>
        </w:rPr>
        <w:t>Creation Project of Graduate Education, Peking University</w:t>
      </w:r>
    </w:p>
    <w:p w:rsidR="008F28C9" w:rsidRDefault="008F28C9" w:rsidP="008F28C9">
      <w:pPr>
        <w:autoSpaceDE w:val="0"/>
        <w:autoSpaceDN w:val="0"/>
        <w:adjustRightInd w:val="0"/>
        <w:ind w:leftChars="202" w:left="424" w:firstLineChars="200" w:firstLine="460"/>
        <w:jc w:val="left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/>
          <w:color w:val="231F20"/>
          <w:kern w:val="0"/>
          <w:sz w:val="23"/>
          <w:szCs w:val="23"/>
        </w:rPr>
        <w:t>Program of Foreign Famous Expert Lecture, Peking University</w:t>
      </w:r>
    </w:p>
    <w:p w:rsidR="00A4298A" w:rsidRDefault="00A4298A" w:rsidP="008F28C9">
      <w:pPr>
        <w:autoSpaceDE w:val="0"/>
        <w:autoSpaceDN w:val="0"/>
        <w:adjustRightInd w:val="0"/>
        <w:ind w:leftChars="202" w:left="424" w:firstLineChars="200" w:firstLine="460"/>
        <w:jc w:val="left"/>
        <w:rPr>
          <w:rFonts w:ascii="Times New Roman" w:hAnsi="Times New Roman" w:cs="Times New Roman"/>
          <w:color w:val="231F20"/>
          <w:kern w:val="0"/>
          <w:sz w:val="23"/>
          <w:szCs w:val="23"/>
        </w:rPr>
      </w:pPr>
      <w:r>
        <w:rPr>
          <w:rFonts w:ascii="Times New Roman" w:hAnsi="Times New Roman" w:cs="Times New Roman" w:hint="eastAsia"/>
          <w:color w:val="231F20"/>
          <w:kern w:val="0"/>
          <w:sz w:val="23"/>
          <w:szCs w:val="23"/>
        </w:rPr>
        <w:t>Center of Analytic Philosophy, Peking University</w:t>
      </w:r>
    </w:p>
    <w:p w:rsidR="00AC6290" w:rsidRDefault="00AC6290" w:rsidP="005F0A96"/>
    <w:p w:rsidR="00AC6290" w:rsidRPr="00AC6290" w:rsidRDefault="00AC6290" w:rsidP="005F0A96"/>
    <w:p w:rsidR="005F0A96" w:rsidRPr="00F4778B" w:rsidRDefault="005F0A96" w:rsidP="00F4778B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F4778B">
        <w:rPr>
          <w:rFonts w:ascii="Times New Roman" w:hAnsi="Times New Roman" w:cs="Times New Roman" w:hint="eastAsia"/>
          <w:b/>
          <w:sz w:val="28"/>
          <w:szCs w:val="28"/>
        </w:rPr>
        <w:t>Keynote Speaker</w:t>
      </w:r>
      <w:r w:rsidRPr="00F4778B">
        <w:rPr>
          <w:rFonts w:ascii="Times New Roman" w:hAnsi="Times New Roman" w:cs="Times New Roman" w:hint="eastAsia"/>
          <w:sz w:val="28"/>
          <w:szCs w:val="28"/>
        </w:rPr>
        <w:t xml:space="preserve">: </w:t>
      </w:r>
    </w:p>
    <w:p w:rsidR="005F0A96" w:rsidRDefault="005F0A96" w:rsidP="00832919">
      <w:pPr>
        <w:spacing w:beforeLines="50" w:before="156"/>
        <w:ind w:leftChars="20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Pr="00E7153E">
        <w:rPr>
          <w:rFonts w:ascii="Times New Roman" w:hAnsi="Times New Roman" w:cs="Times New Roman"/>
          <w:sz w:val="24"/>
          <w:szCs w:val="24"/>
        </w:rPr>
        <w:t>Timothy Williamson (University of Oxford, UK)</w:t>
      </w:r>
    </w:p>
    <w:p w:rsidR="005F0A96" w:rsidRPr="00F4778B" w:rsidRDefault="005F0A96" w:rsidP="00F4778B">
      <w:pPr>
        <w:rPr>
          <w:rFonts w:ascii="Times New Roman" w:hAnsi="Times New Roman" w:cs="Times New Roman"/>
          <w:b/>
          <w:sz w:val="28"/>
          <w:szCs w:val="28"/>
        </w:rPr>
      </w:pPr>
      <w:r w:rsidRPr="00F4778B">
        <w:rPr>
          <w:rFonts w:ascii="Times New Roman" w:hAnsi="Times New Roman" w:cs="Times New Roman" w:hint="eastAsia"/>
          <w:b/>
          <w:sz w:val="28"/>
          <w:szCs w:val="28"/>
        </w:rPr>
        <w:t>Invited Speakers:</w:t>
      </w:r>
    </w:p>
    <w:p w:rsidR="005F0A96" w:rsidRDefault="005F0A96" w:rsidP="00832919">
      <w:pPr>
        <w:ind w:leftChars="200" w:left="90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Pr="00E7153E">
        <w:rPr>
          <w:rFonts w:ascii="Times New Roman" w:hAnsi="Times New Roman" w:cs="Times New Roman"/>
          <w:sz w:val="24"/>
          <w:szCs w:val="24"/>
        </w:rPr>
        <w:t>Johan van Bentham (</w:t>
      </w:r>
      <w:r w:rsidRPr="00832919">
        <w:rPr>
          <w:rFonts w:ascii="Times New Roman" w:hAnsi="Times New Roman" w:cs="Times New Roman"/>
          <w:sz w:val="24"/>
          <w:szCs w:val="24"/>
        </w:rPr>
        <w:t>University of Amsterdam &amp; Stanford University</w:t>
      </w:r>
      <w:r w:rsidR="00F4778B">
        <w:rPr>
          <w:rFonts w:ascii="Times New Roman" w:hAnsi="Times New Roman" w:cs="Times New Roman" w:hint="eastAsia"/>
          <w:sz w:val="24"/>
          <w:szCs w:val="24"/>
        </w:rPr>
        <w:t>, Netherland</w:t>
      </w:r>
      <w:r w:rsidRPr="00E7153E">
        <w:rPr>
          <w:rFonts w:ascii="Times New Roman" w:hAnsi="Times New Roman" w:cs="Times New Roman"/>
          <w:sz w:val="24"/>
          <w:szCs w:val="24"/>
        </w:rPr>
        <w:t>)</w:t>
      </w:r>
    </w:p>
    <w:p w:rsidR="00FA4673" w:rsidRPr="00E7153E" w:rsidRDefault="00FA4673" w:rsidP="00FA4673">
      <w:pPr>
        <w:ind w:leftChars="200" w:left="900" w:hangingChars="200" w:hanging="480"/>
        <w:rPr>
          <w:rFonts w:ascii="Times New Roman" w:hAnsi="Times New Roman" w:cs="Times New Roman"/>
          <w:sz w:val="24"/>
          <w:szCs w:val="24"/>
        </w:rPr>
      </w:pPr>
      <w:r w:rsidRPr="00832919"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Pr="0083291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HEN</w:t>
      </w:r>
      <w:r w:rsidRPr="00832919">
        <w:rPr>
          <w:rFonts w:ascii="Times New Roman" w:hAnsi="Times New Roman" w:cs="Times New Roman"/>
          <w:sz w:val="24"/>
          <w:szCs w:val="24"/>
        </w:rPr>
        <w:t xml:space="preserve"> Jiaming (Xiamen University, China)</w:t>
      </w:r>
    </w:p>
    <w:p w:rsidR="005F0A96" w:rsidRDefault="005F0A96" w:rsidP="00832919">
      <w:pPr>
        <w:ind w:leftChars="200" w:left="90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Pr="00E7153E">
        <w:rPr>
          <w:rFonts w:ascii="Times New Roman" w:hAnsi="Times New Roman" w:cs="Times New Roman"/>
          <w:sz w:val="24"/>
          <w:szCs w:val="24"/>
        </w:rPr>
        <w:t>Chung-ying Cheng (University of Hawaii at Manoa, USA)</w:t>
      </w:r>
    </w:p>
    <w:p w:rsidR="005F0A96" w:rsidRDefault="005F0A96" w:rsidP="00832919">
      <w:pPr>
        <w:ind w:leftChars="200" w:left="90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 xml:space="preserve">Professor Douglas Lackey (Baruch College </w:t>
      </w:r>
      <w:r>
        <w:rPr>
          <w:rFonts w:ascii="Times New Roman" w:hAnsi="Times New Roman" w:cs="Times New Roman"/>
          <w:sz w:val="24"/>
          <w:szCs w:val="24"/>
        </w:rPr>
        <w:sym w:font="Symbol" w:char="F026"/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7153E">
        <w:rPr>
          <w:rFonts w:ascii="Times New Roman" w:hAnsi="Times New Roman" w:cs="Times New Roman"/>
          <w:sz w:val="24"/>
          <w:szCs w:val="24"/>
        </w:rPr>
        <w:t>City University of New York, USA)</w:t>
      </w:r>
    </w:p>
    <w:p w:rsidR="00FA4673" w:rsidRDefault="00FA4673" w:rsidP="00FA4673">
      <w:pPr>
        <w:ind w:leftChars="200" w:left="90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Pr="00E7153E">
        <w:rPr>
          <w:rFonts w:ascii="Times New Roman" w:hAnsi="Times New Roman" w:cs="Times New Roman"/>
          <w:sz w:val="24"/>
          <w:szCs w:val="24"/>
        </w:rPr>
        <w:t>Oy</w:t>
      </w:r>
      <w:r w:rsidR="00DC5656">
        <w:rPr>
          <w:rFonts w:ascii="Times New Roman" w:hAnsi="Times New Roman" w:cs="Times New Roman" w:hint="eastAsia"/>
          <w:sz w:val="24"/>
          <w:szCs w:val="24"/>
        </w:rPr>
        <w:t>s</w:t>
      </w:r>
      <w:r w:rsidRPr="00E7153E">
        <w:rPr>
          <w:rFonts w:ascii="Times New Roman" w:hAnsi="Times New Roman" w:cs="Times New Roman"/>
          <w:sz w:val="24"/>
          <w:szCs w:val="24"/>
        </w:rPr>
        <w:t>tein Linnebo (University of Oslo, Norway)</w:t>
      </w:r>
    </w:p>
    <w:p w:rsidR="005F0A96" w:rsidRDefault="005F0A96" w:rsidP="00832919">
      <w:pPr>
        <w:ind w:leftChars="200" w:left="90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Professor Ne</w:t>
      </w:r>
      <w:r w:rsidR="00EE72CF">
        <w:rPr>
          <w:rFonts w:ascii="Times New Roman" w:hAnsi="Times New Roman" w:cs="Times New Roman" w:hint="eastAsia"/>
          <w:sz w:val="24"/>
          <w:szCs w:val="24"/>
        </w:rPr>
        <w:t>n</w:t>
      </w:r>
      <w:r w:rsidRPr="00E7153E">
        <w:rPr>
          <w:rFonts w:ascii="Times New Roman" w:hAnsi="Times New Roman" w:cs="Times New Roman"/>
          <w:sz w:val="24"/>
          <w:szCs w:val="24"/>
        </w:rPr>
        <w:t>ad Miscevic (</w:t>
      </w:r>
      <w:r w:rsidRPr="00832919">
        <w:rPr>
          <w:rFonts w:ascii="Times New Roman" w:hAnsi="Times New Roman" w:cs="Times New Roman"/>
          <w:sz w:val="24"/>
          <w:szCs w:val="24"/>
        </w:rPr>
        <w:t xml:space="preserve">University of Maribor </w:t>
      </w:r>
      <w:r w:rsidR="00F72553">
        <w:rPr>
          <w:rFonts w:ascii="Times New Roman" w:hAnsi="Times New Roman" w:cs="Times New Roman"/>
          <w:sz w:val="24"/>
          <w:szCs w:val="24"/>
        </w:rPr>
        <w:sym w:font="Symbol" w:char="F026"/>
      </w:r>
      <w:r w:rsidRPr="00832919">
        <w:rPr>
          <w:rFonts w:ascii="Times New Roman" w:hAnsi="Times New Roman" w:cs="Times New Roman"/>
          <w:sz w:val="24"/>
          <w:szCs w:val="24"/>
        </w:rPr>
        <w:t xml:space="preserve"> Central European University</w:t>
      </w:r>
      <w:r w:rsidRPr="00832919">
        <w:rPr>
          <w:rFonts w:ascii="Times New Roman" w:hAnsi="Times New Roman" w:cs="Times New Roman" w:hint="eastAsia"/>
          <w:sz w:val="24"/>
          <w:szCs w:val="24"/>
        </w:rPr>
        <w:t>,</w:t>
      </w:r>
      <w:r w:rsidRPr="00832919">
        <w:rPr>
          <w:rFonts w:ascii="Times New Roman" w:hAnsi="Times New Roman" w:cs="Times New Roman"/>
          <w:sz w:val="24"/>
          <w:szCs w:val="24"/>
        </w:rPr>
        <w:t xml:space="preserve"> Cr</w:t>
      </w:r>
      <w:r w:rsidRPr="002C0F1F">
        <w:rPr>
          <w:rFonts w:ascii="Times New Roman" w:hAnsi="Times New Roman" w:cs="Times New Roman"/>
          <w:sz w:val="24"/>
          <w:szCs w:val="24"/>
        </w:rPr>
        <w:t>oatia)</w:t>
      </w:r>
    </w:p>
    <w:p w:rsidR="005F0A96" w:rsidRPr="005F0A96" w:rsidRDefault="005F0A96" w:rsidP="005F0A96">
      <w:pPr>
        <w:rPr>
          <w:rFonts w:ascii="Times New Roman" w:hAnsi="Times New Roman" w:cs="Times New Roman"/>
          <w:sz w:val="24"/>
          <w:szCs w:val="24"/>
        </w:rPr>
      </w:pPr>
    </w:p>
    <w:p w:rsidR="005F0A96" w:rsidRPr="005F0A96" w:rsidRDefault="005F0A96" w:rsidP="005F0A96"/>
    <w:p w:rsidR="004A22B8" w:rsidRPr="00D916DD" w:rsidRDefault="002B2705" w:rsidP="00D916DD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/>
          <w:b/>
          <w:sz w:val="24"/>
          <w:szCs w:val="24"/>
        </w:rPr>
        <w:t xml:space="preserve">October 16, </w:t>
      </w:r>
      <w:r w:rsidR="004A22B8" w:rsidRPr="00D916DD">
        <w:rPr>
          <w:rFonts w:ascii="Times New Roman" w:hAnsi="Times New Roman" w:cs="Times New Roman"/>
          <w:b/>
          <w:sz w:val="24"/>
          <w:szCs w:val="24"/>
        </w:rPr>
        <w:t>2015</w:t>
      </w:r>
    </w:p>
    <w:p w:rsidR="006E60D2" w:rsidRDefault="006E60D2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C664FF" w:rsidRPr="00D916DD" w:rsidRDefault="002B2705" w:rsidP="00D916DD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/>
          <w:b/>
          <w:sz w:val="24"/>
          <w:szCs w:val="24"/>
        </w:rPr>
        <w:t>8:30-</w:t>
      </w:r>
      <w:r w:rsidR="00790F7B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Pr="00D916DD">
        <w:rPr>
          <w:rFonts w:ascii="Times New Roman" w:hAnsi="Times New Roman" w:cs="Times New Roman"/>
          <w:b/>
          <w:sz w:val="24"/>
          <w:szCs w:val="24"/>
        </w:rPr>
        <w:t>:00</w:t>
      </w:r>
      <w:r w:rsidR="00417F59" w:rsidRPr="00D916DD">
        <w:rPr>
          <w:rFonts w:ascii="Times New Roman" w:hAnsi="Times New Roman" w:cs="Times New Roman" w:hint="eastAsia"/>
          <w:b/>
          <w:sz w:val="24"/>
          <w:szCs w:val="24"/>
        </w:rPr>
        <w:t xml:space="preserve"> Opening </w:t>
      </w:r>
      <w:r w:rsidR="00790F7B">
        <w:rPr>
          <w:rFonts w:ascii="Times New Roman" w:hAnsi="Times New Roman" w:cs="Times New Roman" w:hint="eastAsia"/>
          <w:b/>
          <w:sz w:val="24"/>
          <w:szCs w:val="24"/>
        </w:rPr>
        <w:t>Session</w:t>
      </w:r>
    </w:p>
    <w:p w:rsidR="006E60D2" w:rsidRPr="00D916DD" w:rsidRDefault="006E60D2" w:rsidP="00D916DD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 w:hint="eastAsia"/>
          <w:b/>
          <w:sz w:val="24"/>
          <w:szCs w:val="24"/>
        </w:rPr>
        <w:t xml:space="preserve">Place: </w:t>
      </w:r>
      <w:r w:rsidR="00F8300C">
        <w:rPr>
          <w:rFonts w:ascii="Times New Roman" w:hAnsi="Times New Roman" w:cs="Times New Roman" w:hint="eastAsia"/>
          <w:b/>
          <w:sz w:val="24"/>
          <w:szCs w:val="24"/>
        </w:rPr>
        <w:t>Guanghua School of Management 203</w:t>
      </w:r>
      <w:r w:rsidRPr="00D916DD">
        <w:rPr>
          <w:rFonts w:ascii="Times New Roman" w:hAnsi="Times New Roman" w:cs="Times New Roman" w:hint="eastAsia"/>
          <w:b/>
          <w:sz w:val="24"/>
          <w:szCs w:val="24"/>
        </w:rPr>
        <w:t>, PKU</w:t>
      </w:r>
    </w:p>
    <w:p w:rsidR="002B2705" w:rsidRPr="00E7153E" w:rsidRDefault="002B2705" w:rsidP="00D916DD">
      <w:pPr>
        <w:adjustRightInd w:val="0"/>
        <w:snapToGrid w:val="0"/>
        <w:spacing w:beforeLines="50" w:before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Chair: Professor Han Linhe</w:t>
      </w:r>
    </w:p>
    <w:p w:rsidR="002B2705" w:rsidRPr="00E7153E" w:rsidRDefault="002B2705" w:rsidP="00417F59">
      <w:pPr>
        <w:adjustRightInd w:val="0"/>
        <w:snapToGrid w:val="0"/>
        <w:spacing w:beforeLines="50" w:before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8:30-</w:t>
      </w:r>
      <w:r w:rsidR="00690538" w:rsidRPr="00E7153E">
        <w:rPr>
          <w:rFonts w:ascii="Times New Roman" w:hAnsi="Times New Roman" w:cs="Times New Roman"/>
          <w:sz w:val="24"/>
          <w:szCs w:val="24"/>
        </w:rPr>
        <w:t>8:</w:t>
      </w:r>
      <w:r w:rsidR="007C2E48">
        <w:rPr>
          <w:rFonts w:ascii="Times New Roman" w:hAnsi="Times New Roman" w:cs="Times New Roman" w:hint="eastAsia"/>
          <w:sz w:val="24"/>
          <w:szCs w:val="24"/>
        </w:rPr>
        <w:t>40</w:t>
      </w:r>
      <w:r w:rsidRPr="00E7153E">
        <w:rPr>
          <w:rFonts w:ascii="Times New Roman" w:hAnsi="Times New Roman" w:cs="Times New Roman"/>
          <w:sz w:val="24"/>
          <w:szCs w:val="24"/>
        </w:rPr>
        <w:t>, Professor Wang Bo (Director</w:t>
      </w:r>
      <w:r w:rsidR="00854DB7">
        <w:rPr>
          <w:rFonts w:ascii="Times New Roman" w:hAnsi="Times New Roman" w:cs="Times New Roman" w:hint="eastAsia"/>
          <w:sz w:val="24"/>
          <w:szCs w:val="24"/>
        </w:rPr>
        <w:t>,</w:t>
      </w:r>
      <w:r w:rsidRPr="00E7153E">
        <w:rPr>
          <w:rFonts w:ascii="Times New Roman" w:hAnsi="Times New Roman" w:cs="Times New Roman"/>
          <w:sz w:val="24"/>
          <w:szCs w:val="24"/>
        </w:rPr>
        <w:t xml:space="preserve"> Office of Social Science PKU</w:t>
      </w:r>
      <w:r w:rsidR="00854DB7">
        <w:rPr>
          <w:rFonts w:ascii="Times New Roman" w:hAnsi="Times New Roman" w:cs="Times New Roman" w:hint="eastAsia"/>
          <w:sz w:val="24"/>
          <w:szCs w:val="24"/>
        </w:rPr>
        <w:t>;</w:t>
      </w:r>
      <w:r w:rsidRPr="00E7153E">
        <w:rPr>
          <w:rFonts w:ascii="Times New Roman" w:hAnsi="Times New Roman" w:cs="Times New Roman"/>
          <w:sz w:val="24"/>
          <w:szCs w:val="24"/>
        </w:rPr>
        <w:t xml:space="preserve"> Head</w:t>
      </w:r>
      <w:r w:rsidR="00854DB7">
        <w:rPr>
          <w:rFonts w:ascii="Times New Roman" w:hAnsi="Times New Roman" w:cs="Times New Roman" w:hint="eastAsia"/>
          <w:sz w:val="24"/>
          <w:szCs w:val="24"/>
        </w:rPr>
        <w:t>,</w:t>
      </w:r>
      <w:r w:rsidRPr="00E7153E">
        <w:rPr>
          <w:rFonts w:ascii="Times New Roman" w:hAnsi="Times New Roman" w:cs="Times New Roman"/>
          <w:sz w:val="24"/>
          <w:szCs w:val="24"/>
        </w:rPr>
        <w:t xml:space="preserve"> Dept</w:t>
      </w:r>
      <w:r w:rsidR="00854DB7">
        <w:rPr>
          <w:rFonts w:ascii="Times New Roman" w:hAnsi="Times New Roman" w:cs="Times New Roman" w:hint="eastAsia"/>
          <w:sz w:val="24"/>
          <w:szCs w:val="24"/>
        </w:rPr>
        <w:t>.</w:t>
      </w:r>
      <w:r w:rsidRPr="00E7153E">
        <w:rPr>
          <w:rFonts w:ascii="Times New Roman" w:hAnsi="Times New Roman" w:cs="Times New Roman"/>
          <w:sz w:val="24"/>
          <w:szCs w:val="24"/>
        </w:rPr>
        <w:t xml:space="preserve"> of Philosophy, PKU): Welcome address</w:t>
      </w:r>
    </w:p>
    <w:p w:rsidR="00690538" w:rsidRPr="00E7153E" w:rsidRDefault="00690538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8:</w:t>
      </w:r>
      <w:r w:rsidR="007C2E48">
        <w:rPr>
          <w:rFonts w:ascii="Times New Roman" w:hAnsi="Times New Roman" w:cs="Times New Roman" w:hint="eastAsia"/>
          <w:sz w:val="24"/>
          <w:szCs w:val="24"/>
        </w:rPr>
        <w:t>40</w:t>
      </w:r>
      <w:r w:rsidRPr="00E7153E">
        <w:rPr>
          <w:rFonts w:ascii="Times New Roman" w:hAnsi="Times New Roman" w:cs="Times New Roman"/>
          <w:sz w:val="24"/>
          <w:szCs w:val="24"/>
        </w:rPr>
        <w:t>-8:</w:t>
      </w:r>
      <w:r w:rsidR="007C2E48">
        <w:rPr>
          <w:rFonts w:ascii="Times New Roman" w:hAnsi="Times New Roman" w:cs="Times New Roman" w:hint="eastAsia"/>
          <w:sz w:val="24"/>
          <w:szCs w:val="24"/>
        </w:rPr>
        <w:t>5</w:t>
      </w:r>
      <w:r w:rsidRPr="00E7153E">
        <w:rPr>
          <w:rFonts w:ascii="Times New Roman" w:hAnsi="Times New Roman" w:cs="Times New Roman"/>
          <w:sz w:val="24"/>
          <w:szCs w:val="24"/>
        </w:rPr>
        <w:t>0</w:t>
      </w:r>
      <w:r w:rsidR="00417F59">
        <w:rPr>
          <w:rFonts w:ascii="Times New Roman" w:hAnsi="Times New Roman" w:cs="Times New Roman" w:hint="eastAsia"/>
          <w:sz w:val="24"/>
          <w:szCs w:val="24"/>
        </w:rPr>
        <w:t>,</w:t>
      </w:r>
      <w:r w:rsidRPr="00E7153E">
        <w:rPr>
          <w:rFonts w:ascii="Times New Roman" w:hAnsi="Times New Roman" w:cs="Times New Roman"/>
          <w:sz w:val="24"/>
          <w:szCs w:val="24"/>
        </w:rPr>
        <w:t xml:space="preserve"> Ms.</w:t>
      </w:r>
      <w:r w:rsidR="00417F5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7153E">
        <w:rPr>
          <w:rFonts w:ascii="Times New Roman" w:hAnsi="Times New Roman" w:cs="Times New Roman"/>
          <w:sz w:val="24"/>
          <w:szCs w:val="24"/>
        </w:rPr>
        <w:t>Jia Aiying (Graduate School, PKU): Address</w:t>
      </w:r>
    </w:p>
    <w:p w:rsidR="00417F59" w:rsidRDefault="002B2705" w:rsidP="00D916DD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8:</w:t>
      </w:r>
      <w:r w:rsidR="007C2E48">
        <w:rPr>
          <w:rFonts w:ascii="Times New Roman" w:hAnsi="Times New Roman" w:cs="Times New Roman" w:hint="eastAsia"/>
          <w:sz w:val="24"/>
          <w:szCs w:val="24"/>
        </w:rPr>
        <w:t>5</w:t>
      </w:r>
      <w:r w:rsidR="00690538" w:rsidRPr="00E7153E">
        <w:rPr>
          <w:rFonts w:ascii="Times New Roman" w:hAnsi="Times New Roman" w:cs="Times New Roman"/>
          <w:sz w:val="24"/>
          <w:szCs w:val="24"/>
        </w:rPr>
        <w:t>0</w:t>
      </w:r>
      <w:r w:rsidRPr="00E7153E">
        <w:rPr>
          <w:rFonts w:ascii="Times New Roman" w:hAnsi="Times New Roman" w:cs="Times New Roman"/>
          <w:sz w:val="24"/>
          <w:szCs w:val="24"/>
        </w:rPr>
        <w:t>-</w:t>
      </w:r>
      <w:r w:rsidR="007C2E48">
        <w:rPr>
          <w:rFonts w:ascii="Times New Roman" w:hAnsi="Times New Roman" w:cs="Times New Roman" w:hint="eastAsia"/>
          <w:sz w:val="24"/>
          <w:szCs w:val="24"/>
        </w:rPr>
        <w:t>8</w:t>
      </w:r>
      <w:r w:rsidR="00417F59">
        <w:rPr>
          <w:rFonts w:ascii="Times New Roman" w:hAnsi="Times New Roman" w:cs="Times New Roman" w:hint="eastAsia"/>
          <w:sz w:val="24"/>
          <w:szCs w:val="24"/>
        </w:rPr>
        <w:t>:</w:t>
      </w:r>
      <w:r w:rsidR="007C2E48">
        <w:rPr>
          <w:rFonts w:ascii="Times New Roman" w:hAnsi="Times New Roman" w:cs="Times New Roman" w:hint="eastAsia"/>
          <w:sz w:val="24"/>
          <w:szCs w:val="24"/>
        </w:rPr>
        <w:t>55</w:t>
      </w:r>
      <w:r w:rsidRPr="00E7153E">
        <w:rPr>
          <w:rFonts w:ascii="Times New Roman" w:hAnsi="Times New Roman" w:cs="Times New Roman"/>
          <w:sz w:val="24"/>
          <w:szCs w:val="24"/>
        </w:rPr>
        <w:t>, Professor Chen Bo (Dept</w:t>
      </w:r>
      <w:r w:rsidR="00854DB7">
        <w:rPr>
          <w:rFonts w:ascii="Times New Roman" w:hAnsi="Times New Roman" w:cs="Times New Roman" w:hint="eastAsia"/>
          <w:sz w:val="24"/>
          <w:szCs w:val="24"/>
        </w:rPr>
        <w:t>.</w:t>
      </w:r>
      <w:r w:rsidRPr="00E7153E">
        <w:rPr>
          <w:rFonts w:ascii="Times New Roman" w:hAnsi="Times New Roman" w:cs="Times New Roman"/>
          <w:sz w:val="24"/>
          <w:szCs w:val="24"/>
        </w:rPr>
        <w:t xml:space="preserve"> of Philosophy, PKU): </w:t>
      </w:r>
      <w:r w:rsidR="00690538" w:rsidRPr="00E7153E">
        <w:rPr>
          <w:rFonts w:ascii="Times New Roman" w:hAnsi="Times New Roman" w:cs="Times New Roman"/>
          <w:sz w:val="24"/>
          <w:szCs w:val="24"/>
        </w:rPr>
        <w:t>Organizer</w:t>
      </w:r>
      <w:r w:rsidRPr="00E7153E">
        <w:rPr>
          <w:rFonts w:ascii="Times New Roman" w:hAnsi="Times New Roman" w:cs="Times New Roman"/>
          <w:sz w:val="24"/>
          <w:szCs w:val="24"/>
        </w:rPr>
        <w:t xml:space="preserve"> Address</w:t>
      </w:r>
    </w:p>
    <w:p w:rsidR="00790F7B" w:rsidRPr="00D916DD" w:rsidRDefault="007C2E48" w:rsidP="00790F7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 w:rsidR="00790F7B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55</w:t>
      </w:r>
      <w:r w:rsidR="00790F7B">
        <w:rPr>
          <w:rFonts w:ascii="Times New Roman" w:hAnsi="Times New Roman" w:cs="Times New Roman" w:hint="eastAsia"/>
          <w:sz w:val="24"/>
          <w:szCs w:val="24"/>
        </w:rPr>
        <w:t>-9</w:t>
      </w:r>
      <w:r w:rsidR="00790F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="00790F7B">
        <w:rPr>
          <w:rFonts w:ascii="Times New Roman" w:hAnsi="Times New Roman" w:cs="Times New Roman"/>
          <w:sz w:val="24"/>
          <w:szCs w:val="24"/>
        </w:rPr>
        <w:t xml:space="preserve">0, </w:t>
      </w:r>
      <w:r w:rsidR="00790F7B" w:rsidRPr="00790F7B">
        <w:rPr>
          <w:rFonts w:ascii="Times New Roman" w:hAnsi="Times New Roman" w:cs="Times New Roman"/>
          <w:sz w:val="24"/>
          <w:szCs w:val="24"/>
        </w:rPr>
        <w:t>Taking Photo</w:t>
      </w:r>
      <w:r w:rsidR="00C0559E">
        <w:rPr>
          <w:rFonts w:ascii="Times New Roman" w:hAnsi="Times New Roman" w:cs="Times New Roman" w:hint="eastAsia"/>
          <w:sz w:val="24"/>
          <w:szCs w:val="24"/>
        </w:rPr>
        <w:t xml:space="preserve"> together</w:t>
      </w:r>
    </w:p>
    <w:p w:rsidR="00C664FF" w:rsidRPr="00D916DD" w:rsidRDefault="00790F7B" w:rsidP="00D916DD">
      <w:pPr>
        <w:adjustRightInd w:val="0"/>
        <w:snapToGrid w:val="0"/>
        <w:spacing w:beforeLines="50" w:before="156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9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7C2E48"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10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0944D3"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4FF" w:rsidRPr="00D916DD">
        <w:rPr>
          <w:rFonts w:ascii="Times New Roman" w:hAnsi="Times New Roman" w:cs="Times New Roman"/>
          <w:b/>
          <w:sz w:val="24"/>
          <w:szCs w:val="24"/>
        </w:rPr>
        <w:t>Keynote Speech</w:t>
      </w:r>
      <w:r w:rsidR="00B0070C">
        <w:rPr>
          <w:rFonts w:ascii="Times New Roman" w:hAnsi="Times New Roman" w:cs="Times New Roman" w:hint="eastAsia"/>
          <w:b/>
          <w:sz w:val="24"/>
          <w:szCs w:val="24"/>
        </w:rPr>
        <w:t>, one hour, including the time for question and reply</w:t>
      </w:r>
    </w:p>
    <w:p w:rsidR="00790F7B" w:rsidRDefault="00790F7B" w:rsidP="00D916DD">
      <w:pPr>
        <w:adjustRightInd w:val="0"/>
        <w:snapToGrid w:val="0"/>
        <w:spacing w:beforeLines="50" w:before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Chair: </w:t>
      </w:r>
      <w:r w:rsidRPr="00E7153E">
        <w:rPr>
          <w:rFonts w:ascii="Times New Roman" w:hAnsi="Times New Roman" w:cs="Times New Roman"/>
          <w:sz w:val="24"/>
          <w:szCs w:val="24"/>
        </w:rPr>
        <w:t xml:space="preserve">Professor Douglas Lackey (Baruch College </w:t>
      </w:r>
      <w:r w:rsidR="005F0A96">
        <w:rPr>
          <w:rFonts w:ascii="Times New Roman" w:hAnsi="Times New Roman" w:cs="Times New Roman"/>
          <w:sz w:val="24"/>
          <w:szCs w:val="24"/>
        </w:rPr>
        <w:sym w:font="Symbol" w:char="F026"/>
      </w:r>
      <w:r w:rsidR="005F0A9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7153E">
        <w:rPr>
          <w:rFonts w:ascii="Times New Roman" w:hAnsi="Times New Roman" w:cs="Times New Roman"/>
          <w:sz w:val="24"/>
          <w:szCs w:val="24"/>
        </w:rPr>
        <w:t xml:space="preserve">City University of New York, </w:t>
      </w:r>
      <w:r w:rsidRPr="00E7153E">
        <w:rPr>
          <w:rFonts w:ascii="Times New Roman" w:hAnsi="Times New Roman" w:cs="Times New Roman"/>
          <w:sz w:val="24"/>
          <w:szCs w:val="24"/>
        </w:rPr>
        <w:lastRenderedPageBreak/>
        <w:t>USA)</w:t>
      </w:r>
    </w:p>
    <w:p w:rsidR="00C664FF" w:rsidRPr="00E7153E" w:rsidRDefault="005F0A96" w:rsidP="00D916DD">
      <w:pPr>
        <w:adjustRightInd w:val="0"/>
        <w:snapToGrid w:val="0"/>
        <w:spacing w:beforeLines="50" w:before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C664FF" w:rsidRPr="00E7153E">
        <w:rPr>
          <w:rFonts w:ascii="Times New Roman" w:hAnsi="Times New Roman" w:cs="Times New Roman"/>
          <w:sz w:val="24"/>
          <w:szCs w:val="24"/>
        </w:rPr>
        <w:t>Timothy Williamson (University of Oxford, UK)</w:t>
      </w:r>
      <w:r w:rsidR="002B2705" w:rsidRPr="00E7153E">
        <w:rPr>
          <w:rFonts w:ascii="Times New Roman" w:hAnsi="Times New Roman" w:cs="Times New Roman"/>
          <w:sz w:val="24"/>
          <w:szCs w:val="24"/>
        </w:rPr>
        <w:t>:</w:t>
      </w:r>
      <w:r w:rsidR="00C664FF" w:rsidRPr="00E7153E">
        <w:rPr>
          <w:rFonts w:ascii="Times New Roman" w:hAnsi="Times New Roman" w:cs="Times New Roman"/>
          <w:sz w:val="24"/>
          <w:szCs w:val="24"/>
        </w:rPr>
        <w:t xml:space="preserve"> “Abductive Philosophy”</w:t>
      </w:r>
    </w:p>
    <w:p w:rsidR="00DC1065" w:rsidRPr="00E7153E" w:rsidRDefault="00DC1065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C664FF" w:rsidRPr="00D916DD" w:rsidRDefault="00790F7B" w:rsidP="00D916DD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10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0944D3"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-10:</w:t>
      </w:r>
      <w:r w:rsidR="000944D3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690538" w:rsidRPr="00D916DD">
        <w:rPr>
          <w:rFonts w:ascii="Times New Roman" w:hAnsi="Times New Roman" w:cs="Times New Roman"/>
          <w:b/>
          <w:sz w:val="24"/>
          <w:szCs w:val="24"/>
        </w:rPr>
        <w:t>0</w:t>
      </w:r>
      <w:r w:rsidR="002B2705" w:rsidRPr="00D916DD">
        <w:rPr>
          <w:rFonts w:ascii="Times New Roman" w:hAnsi="Times New Roman" w:cs="Times New Roman"/>
          <w:b/>
          <w:sz w:val="24"/>
          <w:szCs w:val="24"/>
        </w:rPr>
        <w:t>, Tea Break</w:t>
      </w:r>
    </w:p>
    <w:p w:rsidR="004A22B8" w:rsidRPr="00E7153E" w:rsidRDefault="004A22B8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4A22B8" w:rsidRPr="00E7153E" w:rsidRDefault="004A22B8" w:rsidP="00D916DD">
      <w:pPr>
        <w:adjustRightInd w:val="0"/>
        <w:snapToGrid w:val="0"/>
        <w:spacing w:beforeLines="50" w:before="156" w:afterLines="50" w:after="156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/>
          <w:b/>
          <w:sz w:val="24"/>
          <w:szCs w:val="24"/>
        </w:rPr>
        <w:t>10:</w:t>
      </w:r>
      <w:r w:rsidR="000944D3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D916DD">
        <w:rPr>
          <w:rFonts w:ascii="Times New Roman" w:hAnsi="Times New Roman" w:cs="Times New Roman"/>
          <w:b/>
          <w:sz w:val="24"/>
          <w:szCs w:val="24"/>
        </w:rPr>
        <w:t>0-1</w:t>
      </w:r>
      <w:r w:rsidR="000944D3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0944D3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D916DD">
        <w:rPr>
          <w:rFonts w:ascii="Times New Roman" w:hAnsi="Times New Roman" w:cs="Times New Roman"/>
          <w:b/>
          <w:sz w:val="24"/>
          <w:szCs w:val="24"/>
        </w:rPr>
        <w:t>0</w:t>
      </w:r>
      <w:r w:rsidR="00D916DD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D91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70C" w:rsidRPr="00C67D60">
        <w:rPr>
          <w:rFonts w:ascii="Times New Roman" w:hAnsi="Times New Roman" w:cs="Times New Roman" w:hint="eastAsia"/>
          <w:b/>
          <w:sz w:val="24"/>
          <w:szCs w:val="24"/>
        </w:rPr>
        <w:t xml:space="preserve">Invited Speeches, each </w:t>
      </w:r>
      <w:r w:rsidR="00B0070C">
        <w:rPr>
          <w:rFonts w:ascii="Times New Roman" w:hAnsi="Times New Roman" w:cs="Times New Roman" w:hint="eastAsia"/>
          <w:b/>
          <w:sz w:val="24"/>
          <w:szCs w:val="24"/>
        </w:rPr>
        <w:t>speaker</w:t>
      </w:r>
      <w:r w:rsidR="00B0070C" w:rsidRPr="00C67D60">
        <w:rPr>
          <w:rFonts w:ascii="Times New Roman" w:hAnsi="Times New Roman" w:cs="Times New Roman" w:hint="eastAsia"/>
          <w:b/>
          <w:sz w:val="24"/>
          <w:szCs w:val="24"/>
        </w:rPr>
        <w:t xml:space="preserve"> has 40 minutes, including the time for question and reply</w:t>
      </w:r>
    </w:p>
    <w:p w:rsidR="006E60D2" w:rsidRPr="00E7153E" w:rsidRDefault="006E60D2" w:rsidP="006E60D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Humanities Lecture Hall, PKU</w:t>
      </w:r>
    </w:p>
    <w:p w:rsidR="00790F7B" w:rsidRDefault="00790F7B" w:rsidP="00790F7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Chair: </w:t>
      </w:r>
      <w:r w:rsidRPr="00790F7B">
        <w:rPr>
          <w:rFonts w:ascii="Times New Roman" w:hAnsi="Times New Roman" w:cs="Times New Roman"/>
          <w:sz w:val="24"/>
          <w:szCs w:val="24"/>
        </w:rPr>
        <w:t>Professor</w:t>
      </w:r>
      <w:r w:rsidRPr="00E7153E"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 xml:space="preserve"> Max Deutsch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E7153E">
        <w:rPr>
          <w:rFonts w:ascii="Times New Roman" w:eastAsia="Microsoft YaHei UI" w:hAnsi="Times New Roman" w:cs="Times New Roman"/>
          <w:sz w:val="24"/>
          <w:szCs w:val="24"/>
          <w:shd w:val="clear" w:color="auto" w:fill="FFFFFF"/>
        </w:rPr>
        <w:t>The University of Hong Kong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C664FF" w:rsidRPr="00E7153E" w:rsidRDefault="00D2482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C664FF" w:rsidRPr="00E7153E">
        <w:rPr>
          <w:rFonts w:ascii="Times New Roman" w:hAnsi="Times New Roman" w:cs="Times New Roman"/>
          <w:sz w:val="24"/>
          <w:szCs w:val="24"/>
        </w:rPr>
        <w:t>Johan van Bentham (</w:t>
      </w:r>
      <w:r w:rsidR="00C664FF" w:rsidRPr="00E7153E">
        <w:rPr>
          <w:rFonts w:ascii="Times New Roman" w:hAnsi="Times New Roman" w:cs="Times New Roman"/>
          <w:kern w:val="0"/>
          <w:sz w:val="24"/>
          <w:szCs w:val="24"/>
        </w:rPr>
        <w:t>University of Amsterdam &amp; Stanford University</w:t>
      </w:r>
      <w:r w:rsidR="00C664FF" w:rsidRPr="00E7153E">
        <w:rPr>
          <w:rFonts w:ascii="Times New Roman" w:hAnsi="Times New Roman" w:cs="Times New Roman"/>
          <w:sz w:val="24"/>
          <w:szCs w:val="24"/>
        </w:rPr>
        <w:t xml:space="preserve">): “Talking </w:t>
      </w:r>
      <w:r w:rsidR="0057657A" w:rsidRPr="00E7153E">
        <w:rPr>
          <w:rFonts w:ascii="Times New Roman" w:hAnsi="Times New Roman" w:cs="Times New Roman"/>
          <w:sz w:val="24"/>
          <w:szCs w:val="24"/>
        </w:rPr>
        <w:t>a</w:t>
      </w:r>
      <w:r w:rsidR="00C664FF" w:rsidRPr="00E7153E">
        <w:rPr>
          <w:rFonts w:ascii="Times New Roman" w:hAnsi="Times New Roman" w:cs="Times New Roman"/>
          <w:sz w:val="24"/>
          <w:szCs w:val="24"/>
        </w:rPr>
        <w:t>bout Knowledge”</w:t>
      </w:r>
    </w:p>
    <w:p w:rsidR="00417F59" w:rsidRDefault="00D2482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417F59" w:rsidRPr="00E7153E">
        <w:rPr>
          <w:rFonts w:ascii="Times New Roman" w:hAnsi="Times New Roman" w:cs="Times New Roman"/>
          <w:sz w:val="24"/>
          <w:szCs w:val="24"/>
        </w:rPr>
        <w:t>Chung-ying Cheng (University of Hawaii at Manoa, USA): “From ‘Knowledge First’ to Unity of Knowledge, Belief and Action</w:t>
      </w:r>
      <w:r w:rsidR="00790F7B">
        <w:rPr>
          <w:rFonts w:ascii="Times New Roman" w:hAnsi="Times New Roman" w:cs="Times New Roman"/>
          <w:sz w:val="24"/>
          <w:szCs w:val="24"/>
        </w:rPr>
        <w:t>”</w:t>
      </w:r>
    </w:p>
    <w:p w:rsidR="00C664FF" w:rsidRPr="00E7153E" w:rsidRDefault="00C664F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200ACC" w:rsidRPr="00D916DD" w:rsidRDefault="00200ACC" w:rsidP="00D916DD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/>
          <w:b/>
          <w:sz w:val="24"/>
          <w:szCs w:val="24"/>
        </w:rPr>
        <w:t>1</w:t>
      </w:r>
      <w:r w:rsidR="00892D07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916DD">
        <w:rPr>
          <w:rFonts w:ascii="Times New Roman" w:hAnsi="Times New Roman" w:cs="Times New Roman"/>
          <w:b/>
          <w:sz w:val="24"/>
          <w:szCs w:val="24"/>
        </w:rPr>
        <w:t>:</w:t>
      </w:r>
      <w:r w:rsidR="00892D07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D916DD">
        <w:rPr>
          <w:rFonts w:ascii="Times New Roman" w:hAnsi="Times New Roman" w:cs="Times New Roman"/>
          <w:b/>
          <w:sz w:val="24"/>
          <w:szCs w:val="24"/>
        </w:rPr>
        <w:t xml:space="preserve">0-14:00 Lunch </w:t>
      </w:r>
      <w:r w:rsidR="001B4602" w:rsidRPr="00D916DD">
        <w:rPr>
          <w:rFonts w:ascii="Times New Roman" w:hAnsi="Times New Roman" w:cs="Times New Roman" w:hint="eastAsia"/>
          <w:b/>
          <w:sz w:val="24"/>
          <w:szCs w:val="24"/>
        </w:rPr>
        <w:t>Break</w:t>
      </w:r>
      <w:r w:rsidR="006E60D2" w:rsidRPr="00D916DD">
        <w:rPr>
          <w:rFonts w:ascii="Times New Roman" w:hAnsi="Times New Roman" w:cs="Times New Roman" w:hint="eastAsia"/>
          <w:b/>
          <w:sz w:val="24"/>
          <w:szCs w:val="24"/>
        </w:rPr>
        <w:t>, Conference Place</w:t>
      </w:r>
    </w:p>
    <w:p w:rsidR="00741B9F" w:rsidRPr="00E7153E" w:rsidRDefault="00741B9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C664FF" w:rsidRPr="00E7153E" w:rsidRDefault="00C664FF" w:rsidP="0024229B">
      <w:pPr>
        <w:adjustRightInd w:val="0"/>
        <w:snapToGrid w:val="0"/>
        <w:spacing w:beforeLines="50" w:before="156" w:afterLines="50" w:after="156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Philosophy Group</w:t>
      </w:r>
    </w:p>
    <w:p w:rsidR="00977CA9" w:rsidRPr="00E7153E" w:rsidRDefault="004A22B8" w:rsidP="0024229B">
      <w:pPr>
        <w:adjustRightInd w:val="0"/>
        <w:snapToGrid w:val="0"/>
        <w:spacing w:beforeLines="50" w:before="156" w:afterLines="50" w:after="156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October 16, 2015</w:t>
      </w:r>
    </w:p>
    <w:p w:rsidR="004A22B8" w:rsidRPr="00E7153E" w:rsidRDefault="004A22B8" w:rsidP="0024229B">
      <w:pPr>
        <w:adjustRightInd w:val="0"/>
        <w:snapToGrid w:val="0"/>
        <w:spacing w:beforeLines="50" w:before="156" w:afterLines="50" w:after="156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14:00-15:30</w:t>
      </w:r>
      <w:r w:rsidR="003716D5" w:rsidRPr="00E7153E">
        <w:rPr>
          <w:rFonts w:ascii="Times New Roman" w:hAnsi="Times New Roman" w:cs="Times New Roman"/>
          <w:b/>
          <w:sz w:val="24"/>
          <w:szCs w:val="24"/>
        </w:rPr>
        <w:t>, Presentation and Discussion</w:t>
      </w:r>
      <w:r w:rsidR="00F4778B">
        <w:rPr>
          <w:rFonts w:ascii="Times New Roman" w:hAnsi="Times New Roman" w:cs="Times New Roman" w:hint="eastAsia"/>
          <w:b/>
          <w:sz w:val="24"/>
          <w:szCs w:val="24"/>
        </w:rPr>
        <w:t>, each speaker has 30 minutes, including the time for question and reply</w:t>
      </w:r>
    </w:p>
    <w:p w:rsidR="006E60D2" w:rsidRDefault="006E60D2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3109, Dept. of Philosophy, PKU</w:t>
      </w:r>
    </w:p>
    <w:p w:rsidR="00AB3CAA" w:rsidRPr="00E7153E" w:rsidRDefault="004A22B8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 xml:space="preserve">Chair: </w:t>
      </w:r>
      <w:r w:rsidR="00D873B9" w:rsidRPr="00E7153E">
        <w:rPr>
          <w:rFonts w:ascii="Times New Roman" w:hAnsi="Times New Roman" w:cs="Times New Roman"/>
          <w:sz w:val="24"/>
          <w:szCs w:val="24"/>
        </w:rPr>
        <w:t>Professor Ne</w:t>
      </w:r>
      <w:r w:rsidR="00EE72CF">
        <w:rPr>
          <w:rFonts w:ascii="Times New Roman" w:hAnsi="Times New Roman" w:cs="Times New Roman" w:hint="eastAsia"/>
          <w:sz w:val="24"/>
          <w:szCs w:val="24"/>
        </w:rPr>
        <w:t>n</w:t>
      </w:r>
      <w:r w:rsidR="00D873B9" w:rsidRPr="00E7153E">
        <w:rPr>
          <w:rFonts w:ascii="Times New Roman" w:hAnsi="Times New Roman" w:cs="Times New Roman"/>
          <w:sz w:val="24"/>
          <w:szCs w:val="24"/>
        </w:rPr>
        <w:t>ad Miscevic (</w:t>
      </w:r>
      <w:r w:rsidR="00D873B9" w:rsidRPr="00832919">
        <w:rPr>
          <w:rFonts w:ascii="Times New Roman" w:hAnsi="Times New Roman" w:cs="Times New Roman"/>
          <w:sz w:val="24"/>
          <w:szCs w:val="24"/>
        </w:rPr>
        <w:t xml:space="preserve">University of Maribor </w:t>
      </w:r>
      <w:r w:rsidR="00E5206B">
        <w:rPr>
          <w:rFonts w:ascii="Times New Roman" w:hAnsi="Times New Roman" w:cs="Times New Roman"/>
          <w:sz w:val="24"/>
          <w:szCs w:val="24"/>
        </w:rPr>
        <w:sym w:font="Symbol" w:char="F026"/>
      </w:r>
      <w:r w:rsidR="00E5206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873B9" w:rsidRPr="00832919">
        <w:rPr>
          <w:rFonts w:ascii="Times New Roman" w:hAnsi="Times New Roman" w:cs="Times New Roman"/>
          <w:sz w:val="24"/>
          <w:szCs w:val="24"/>
        </w:rPr>
        <w:t>Central European University</w:t>
      </w:r>
      <w:r w:rsidR="00D873B9" w:rsidRPr="00832919">
        <w:rPr>
          <w:rFonts w:ascii="Times New Roman" w:hAnsi="Times New Roman" w:cs="Times New Roman" w:hint="eastAsia"/>
          <w:sz w:val="24"/>
          <w:szCs w:val="24"/>
        </w:rPr>
        <w:t>,</w:t>
      </w:r>
      <w:r w:rsidR="00D873B9" w:rsidRPr="00832919">
        <w:rPr>
          <w:rFonts w:ascii="Times New Roman" w:hAnsi="Times New Roman" w:cs="Times New Roman"/>
          <w:sz w:val="24"/>
          <w:szCs w:val="24"/>
        </w:rPr>
        <w:t xml:space="preserve"> Cr</w:t>
      </w:r>
      <w:r w:rsidR="00D873B9" w:rsidRPr="002C0F1F">
        <w:rPr>
          <w:rFonts w:ascii="Times New Roman" w:hAnsi="Times New Roman" w:cs="Times New Roman"/>
          <w:sz w:val="24"/>
          <w:szCs w:val="24"/>
        </w:rPr>
        <w:t>oatia)</w:t>
      </w:r>
    </w:p>
    <w:p w:rsidR="007F28F6" w:rsidRPr="00E7153E" w:rsidRDefault="007F28F6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>Professor Max Deutsch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E7153E">
        <w:rPr>
          <w:rFonts w:ascii="Times New Roman" w:eastAsia="Microsoft YaHei UI" w:hAnsi="Times New Roman" w:cs="Times New Roman"/>
          <w:sz w:val="24"/>
          <w:szCs w:val="24"/>
          <w:shd w:val="clear" w:color="auto" w:fill="FFFFFF"/>
        </w:rPr>
        <w:t>The University of Hong Kong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>):</w:t>
      </w:r>
      <w:r w:rsidRPr="00E7153E">
        <w:rPr>
          <w:rFonts w:ascii="Times New Roman" w:hAnsi="Times New Roman" w:cs="Times New Roman"/>
          <w:sz w:val="24"/>
          <w:szCs w:val="24"/>
        </w:rPr>
        <w:t xml:space="preserve"> “</w:t>
      </w:r>
      <w:r w:rsidRPr="00E7153E">
        <w:rPr>
          <w:rFonts w:ascii="Times New Roman" w:eastAsia="Microsoft YaHei UI" w:hAnsi="Times New Roman" w:cs="Times New Roman"/>
          <w:sz w:val="24"/>
          <w:szCs w:val="24"/>
          <w:shd w:val="clear" w:color="auto" w:fill="FFFFFF"/>
        </w:rPr>
        <w:t>Arguments, Intuitions, and Philosophical Cases: A Note on a Metaphilosophical Dialectic</w:t>
      </w:r>
      <w:r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7F28F6" w:rsidRPr="00E7153E" w:rsidRDefault="007F28F6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Professor Feng Ye (Capital Normal University, China): “</w:t>
      </w:r>
      <w:r w:rsidRPr="00E7153E">
        <w:rPr>
          <w:rFonts w:ascii="Times New Roman" w:hAnsi="Times New Roman" w:cs="Times New Roman"/>
          <w:bCs/>
          <w:sz w:val="24"/>
          <w:szCs w:val="24"/>
        </w:rPr>
        <w:t>What Intuitions Are Available to Naturalism?</w:t>
      </w:r>
      <w:r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7F28F6" w:rsidRPr="00E7153E" w:rsidRDefault="007F28F6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 xml:space="preserve">Dr. Xu Zhaoqing 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>(Sichuan University, China): “</w:t>
      </w:r>
      <w:r w:rsidRPr="00E7153E">
        <w:rPr>
          <w:rFonts w:ascii="Times New Roman" w:hAnsi="Times New Roman" w:cs="Times New Roman"/>
          <w:bCs/>
          <w:sz w:val="24"/>
          <w:szCs w:val="24"/>
        </w:rPr>
        <w:t>Williamson’s Challenges to the A Priori-A Posteriori Distinction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>”</w:t>
      </w:r>
    </w:p>
    <w:p w:rsidR="007F28F6" w:rsidRPr="00E7153E" w:rsidRDefault="007F28F6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7F28F6" w:rsidRPr="00E7153E" w:rsidRDefault="007F28F6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15:30-15:50, Tea Break</w:t>
      </w:r>
    </w:p>
    <w:p w:rsidR="007F28F6" w:rsidRPr="00E7153E" w:rsidRDefault="007F28F6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7F28F6" w:rsidRPr="00E7153E" w:rsidRDefault="007F28F6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15:50-17:</w:t>
      </w:r>
      <w:r w:rsidR="00242802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E7153E">
        <w:rPr>
          <w:rFonts w:ascii="Times New Roman" w:hAnsi="Times New Roman" w:cs="Times New Roman"/>
          <w:b/>
          <w:sz w:val="24"/>
          <w:szCs w:val="24"/>
        </w:rPr>
        <w:t xml:space="preserve">0, </w:t>
      </w:r>
      <w:r w:rsidR="003716D5" w:rsidRPr="00E7153E">
        <w:rPr>
          <w:rFonts w:ascii="Times New Roman" w:hAnsi="Times New Roman" w:cs="Times New Roman"/>
          <w:b/>
          <w:sz w:val="24"/>
          <w:szCs w:val="24"/>
        </w:rPr>
        <w:t>Presentation and Discussion</w:t>
      </w:r>
      <w:r w:rsidR="00C67D60">
        <w:rPr>
          <w:rFonts w:ascii="Times New Roman" w:hAnsi="Times New Roman" w:cs="Times New Roman" w:hint="eastAsia"/>
          <w:b/>
          <w:sz w:val="24"/>
          <w:szCs w:val="24"/>
        </w:rPr>
        <w:t>, each speaker has 30 minutes, including the time for question and reply</w:t>
      </w:r>
    </w:p>
    <w:p w:rsidR="006E60D2" w:rsidRDefault="006E60D2" w:rsidP="006E60D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3109, Dept. of Philosophy, PKU</w:t>
      </w:r>
    </w:p>
    <w:p w:rsidR="00AB3CAA" w:rsidRPr="00E7153E" w:rsidRDefault="006E60D2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Chair:</w:t>
      </w:r>
      <w:r w:rsidR="00AB3C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873B9"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D873B9" w:rsidRPr="00E7153E">
        <w:rPr>
          <w:rFonts w:ascii="Times New Roman" w:hAnsi="Times New Roman" w:cs="Times New Roman"/>
          <w:sz w:val="24"/>
          <w:szCs w:val="24"/>
        </w:rPr>
        <w:t xml:space="preserve">Jiang Yi </w:t>
      </w:r>
      <w:r w:rsidR="00D873B9" w:rsidRPr="00E7153E">
        <w:rPr>
          <w:rFonts w:ascii="Times New Roman" w:hAnsi="Times New Roman" w:cs="Times New Roman"/>
          <w:kern w:val="0"/>
          <w:sz w:val="24"/>
          <w:szCs w:val="24"/>
        </w:rPr>
        <w:t>(Beijing Normal University, China)</w:t>
      </w:r>
    </w:p>
    <w:p w:rsidR="003716D5" w:rsidRPr="00E7153E" w:rsidRDefault="00790F7B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3716D5" w:rsidRPr="00E7153E">
        <w:rPr>
          <w:rFonts w:ascii="Times New Roman" w:hAnsi="Times New Roman" w:cs="Times New Roman"/>
          <w:sz w:val="24"/>
          <w:szCs w:val="24"/>
        </w:rPr>
        <w:t>Richard Hou (Chung Cheng University, Taiwan)</w:t>
      </w:r>
      <w:r w:rsidR="00B774C6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B774C6">
        <w:rPr>
          <w:rFonts w:ascii="Times New Roman" w:hAnsi="Times New Roman" w:cs="Times New Roman"/>
          <w:kern w:val="0"/>
          <w:sz w:val="24"/>
          <w:szCs w:val="24"/>
        </w:rPr>
        <w:t>Dr. Ming-Yuan Hsiao (Postdoctoral Fellow, Graduate Institute of Philosophy, Taiwan Tsing Hua University)</w:t>
      </w:r>
      <w:r w:rsidR="003716D5" w:rsidRPr="00E7153E">
        <w:rPr>
          <w:rFonts w:ascii="Times New Roman" w:hAnsi="Times New Roman" w:cs="Times New Roman"/>
          <w:sz w:val="24"/>
          <w:szCs w:val="24"/>
        </w:rPr>
        <w:t>: “How to think about an external-world-knowledge sceptical argument?”</w:t>
      </w:r>
    </w:p>
    <w:p w:rsidR="0029204B" w:rsidRDefault="0029204B" w:rsidP="0029204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Pr="00E7153E">
        <w:rPr>
          <w:rFonts w:ascii="Times New Roman" w:hAnsi="Times New Roman" w:cs="Times New Roman"/>
          <w:sz w:val="24"/>
          <w:szCs w:val="24"/>
        </w:rPr>
        <w:t>Nick Kroll (Franklin and Marshall College, USA): “Trivializing Williamson’s Modest Proposal”</w:t>
      </w:r>
    </w:p>
    <w:p w:rsidR="005155D7" w:rsidRPr="00E7153E" w:rsidRDefault="005155D7" w:rsidP="005155D7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Pr="00E7153E">
        <w:rPr>
          <w:rFonts w:ascii="Times New Roman" w:hAnsi="Times New Roman" w:cs="Times New Roman"/>
          <w:sz w:val="24"/>
          <w:szCs w:val="24"/>
        </w:rPr>
        <w:t xml:space="preserve">Masaharu Mizumoto (Japan Advanced Institute of Science and Technology):  </w:t>
      </w:r>
      <w:r w:rsidRPr="00E7153E">
        <w:rPr>
          <w:rFonts w:ascii="Times New Roman" w:hAnsi="Times New Roman" w:cs="Times New Roman"/>
          <w:sz w:val="24"/>
          <w:szCs w:val="24"/>
        </w:rPr>
        <w:lastRenderedPageBreak/>
        <w:t>“Knowledge-First Semantics for Insensitive Invariantism and the Generalization of Knowledge-First Approach”</w:t>
      </w:r>
    </w:p>
    <w:p w:rsidR="00242802" w:rsidRDefault="00242802" w:rsidP="002428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Mr. </w:t>
      </w:r>
      <w:r w:rsidRPr="00E7153E">
        <w:rPr>
          <w:rFonts w:ascii="Times New Roman" w:hAnsi="Times New Roman" w:cs="Times New Roman"/>
          <w:sz w:val="24"/>
          <w:szCs w:val="24"/>
        </w:rPr>
        <w:t>Sameul Kampa (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>Fordham University,</w:t>
      </w:r>
      <w:r w:rsidRPr="00E7153E">
        <w:rPr>
          <w:rFonts w:ascii="Times New Roman" w:hAnsi="Times New Roman" w:cs="Times New Roman"/>
          <w:sz w:val="24"/>
          <w:szCs w:val="24"/>
        </w:rPr>
        <w:t xml:space="preserve"> Ph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 w:rsidRPr="00E7153E">
        <w:rPr>
          <w:rFonts w:ascii="Times New Roman" w:hAnsi="Times New Roman" w:cs="Times New Roman"/>
          <w:sz w:val="24"/>
          <w:szCs w:val="24"/>
        </w:rPr>
        <w:t xml:space="preserve"> Student): “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>Williamson on Haecceities</w:t>
      </w:r>
      <w:r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242802" w:rsidRPr="00242802" w:rsidRDefault="00242802" w:rsidP="0029204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741B9F" w:rsidRDefault="00741B9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18:00-20:00</w:t>
      </w:r>
      <w:r w:rsidR="00790F7B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Chinese Buffet, Beijing Post Conference Center</w:t>
      </w:r>
    </w:p>
    <w:p w:rsidR="00741B9F" w:rsidRPr="00E7153E" w:rsidRDefault="00741B9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AF16BD" w:rsidRPr="00E7153E" w:rsidRDefault="00AF16BD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October 17, 2015</w:t>
      </w:r>
    </w:p>
    <w:p w:rsidR="00AF16BD" w:rsidRPr="00E7153E" w:rsidRDefault="00AF16BD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8:30-10:00, Presentation and Discussion</w:t>
      </w:r>
      <w:r w:rsidR="00C67D60">
        <w:rPr>
          <w:rFonts w:ascii="Times New Roman" w:hAnsi="Times New Roman" w:cs="Times New Roman" w:hint="eastAsia"/>
          <w:b/>
          <w:sz w:val="24"/>
          <w:szCs w:val="24"/>
        </w:rPr>
        <w:t>, each speaker has 30 minutes, including the time for question and reply</w:t>
      </w:r>
    </w:p>
    <w:p w:rsidR="006E60D2" w:rsidRDefault="006E60D2" w:rsidP="006E60D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3109, Dept. of Philosophy, PKU</w:t>
      </w:r>
    </w:p>
    <w:p w:rsidR="006E60D2" w:rsidRDefault="006E60D2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Chair:</w:t>
      </w:r>
      <w:r w:rsidR="00AB3CAA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D873B9">
        <w:rPr>
          <w:rFonts w:ascii="Times New Roman" w:hAnsi="Times New Roman" w:cs="Times New Roman" w:hint="eastAsia"/>
          <w:sz w:val="24"/>
          <w:szCs w:val="24"/>
        </w:rPr>
        <w:t>Professor John Maier (Peking University, China)</w:t>
      </w:r>
    </w:p>
    <w:p w:rsidR="00AF16BD" w:rsidRPr="00E7153E" w:rsidRDefault="005C7250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AF16BD" w:rsidRPr="00E7153E">
        <w:rPr>
          <w:rFonts w:ascii="Times New Roman" w:hAnsi="Times New Roman" w:cs="Times New Roman"/>
          <w:kern w:val="0"/>
          <w:sz w:val="24"/>
          <w:szCs w:val="24"/>
        </w:rPr>
        <w:t xml:space="preserve">Jennifer Nado </w:t>
      </w:r>
      <w:r w:rsidR="00AF16BD" w:rsidRPr="00E7153E"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>(</w:t>
      </w:r>
      <w:r w:rsidR="00AF16BD" w:rsidRPr="00E7153E">
        <w:rPr>
          <w:rFonts w:ascii="Times New Roman" w:hAnsi="Times New Roman" w:cs="Times New Roman"/>
          <w:sz w:val="24"/>
          <w:szCs w:val="24"/>
        </w:rPr>
        <w:t>Lingnan University, Hong Kong</w:t>
      </w:r>
      <w:r w:rsidR="00AF16BD" w:rsidRPr="00E7153E"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>)</w:t>
      </w:r>
      <w:r w:rsidR="00AF16BD" w:rsidRPr="00E7153E">
        <w:rPr>
          <w:rFonts w:ascii="Times New Roman" w:hAnsi="Times New Roman" w:cs="Times New Roman"/>
          <w:sz w:val="24"/>
          <w:szCs w:val="24"/>
        </w:rPr>
        <w:t>: “Knowledge Second”</w:t>
      </w:r>
    </w:p>
    <w:p w:rsidR="00AF16BD" w:rsidRPr="00E7153E" w:rsidRDefault="005C7250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AF16BD" w:rsidRPr="00E7153E">
        <w:rPr>
          <w:rFonts w:ascii="Times New Roman" w:hAnsi="Times New Roman" w:cs="Times New Roman"/>
          <w:sz w:val="24"/>
          <w:szCs w:val="24"/>
        </w:rPr>
        <w:t>Masaki Ichinose (University of Tokyo</w:t>
      </w:r>
      <w:r w:rsidR="00790F7B">
        <w:rPr>
          <w:rFonts w:ascii="Times New Roman" w:hAnsi="Times New Roman" w:cs="Times New Roman" w:hint="eastAsia"/>
          <w:sz w:val="24"/>
          <w:szCs w:val="24"/>
        </w:rPr>
        <w:t>, Japan</w:t>
      </w:r>
      <w:r w:rsidR="00AF16BD" w:rsidRPr="00E7153E">
        <w:rPr>
          <w:rFonts w:ascii="Times New Roman" w:hAnsi="Times New Roman" w:cs="Times New Roman"/>
          <w:sz w:val="24"/>
          <w:szCs w:val="24"/>
        </w:rPr>
        <w:t>)</w:t>
      </w:r>
      <w:r w:rsidR="00D873B9">
        <w:rPr>
          <w:rFonts w:ascii="Times New Roman" w:hAnsi="Times New Roman" w:cs="Times New Roman" w:hint="eastAsia"/>
          <w:sz w:val="24"/>
          <w:szCs w:val="24"/>
        </w:rPr>
        <w:t>:</w:t>
      </w:r>
      <w:r w:rsidR="00AF16BD" w:rsidRPr="00E7153E">
        <w:rPr>
          <w:rFonts w:ascii="Times New Roman" w:hAnsi="Times New Roman" w:cs="Times New Roman"/>
          <w:sz w:val="24"/>
          <w:szCs w:val="24"/>
        </w:rPr>
        <w:t xml:space="preserve"> “How to solve the problem of profligate causation”</w:t>
      </w:r>
    </w:p>
    <w:p w:rsidR="00AF16BD" w:rsidRPr="00E7153E" w:rsidRDefault="005C7250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AF16BD" w:rsidRPr="00E7153E">
        <w:rPr>
          <w:rFonts w:ascii="Times New Roman" w:hAnsi="Times New Roman" w:cs="Times New Roman"/>
          <w:sz w:val="24"/>
          <w:szCs w:val="24"/>
        </w:rPr>
        <w:t>Tang Refeng</w:t>
      </w:r>
      <w:r w:rsidR="00AF16BD" w:rsidRPr="00E7153E">
        <w:rPr>
          <w:rFonts w:ascii="Times New Roman" w:hAnsi="Times New Roman" w:cs="Times New Roman"/>
          <w:kern w:val="0"/>
          <w:sz w:val="24"/>
          <w:szCs w:val="24"/>
        </w:rPr>
        <w:t xml:space="preserve"> (Chinese Academy of Social Science)</w:t>
      </w:r>
      <w:r w:rsidR="00AF16BD" w:rsidRPr="00E7153E">
        <w:rPr>
          <w:rFonts w:ascii="Times New Roman" w:hAnsi="Times New Roman" w:cs="Times New Roman"/>
          <w:sz w:val="24"/>
          <w:szCs w:val="24"/>
        </w:rPr>
        <w:t xml:space="preserve">: </w:t>
      </w:r>
      <w:r w:rsidR="001718F6">
        <w:rPr>
          <w:rFonts w:ascii="Times New Roman" w:hAnsi="Times New Roman" w:cs="Times New Roman"/>
          <w:sz w:val="24"/>
          <w:szCs w:val="24"/>
        </w:rPr>
        <w:t>“</w:t>
      </w:r>
      <w:r w:rsidR="001718F6" w:rsidRPr="001718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Knowledge, Belief, and Justification</w:t>
      </w:r>
      <w:r w:rsidR="001718F6">
        <w:rPr>
          <w:rFonts w:ascii="Times New Roman" w:hAnsi="Times New Roman" w:cs="Times New Roman"/>
          <w:sz w:val="24"/>
          <w:szCs w:val="24"/>
        </w:rPr>
        <w:t>”</w:t>
      </w:r>
    </w:p>
    <w:p w:rsidR="00AF16BD" w:rsidRPr="00E7153E" w:rsidRDefault="00AF16BD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AF16BD" w:rsidRPr="00E7153E" w:rsidRDefault="00AF16BD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10:00-10:20, Tea Break</w:t>
      </w:r>
    </w:p>
    <w:p w:rsidR="00AF16BD" w:rsidRPr="00E7153E" w:rsidRDefault="00AF16BD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AF16BD" w:rsidRPr="00E7153E" w:rsidRDefault="00AF16BD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10:20-12:00, Presentation and Discussion</w:t>
      </w:r>
      <w:r w:rsidR="00C67D60">
        <w:rPr>
          <w:rFonts w:ascii="Times New Roman" w:hAnsi="Times New Roman" w:cs="Times New Roman" w:hint="eastAsia"/>
          <w:b/>
          <w:sz w:val="24"/>
          <w:szCs w:val="24"/>
        </w:rPr>
        <w:t>, each speaker has 30 minutes, including the time for question and reply</w:t>
      </w:r>
    </w:p>
    <w:p w:rsidR="006E60D2" w:rsidRDefault="006E60D2" w:rsidP="006E60D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3109, Dept. of Philosophy, PKU</w:t>
      </w:r>
    </w:p>
    <w:p w:rsidR="006E60D2" w:rsidRDefault="006E60D2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Chair:</w:t>
      </w:r>
      <w:r w:rsidR="00AB3C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873B9"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D873B9" w:rsidRPr="00E7153E">
        <w:rPr>
          <w:rFonts w:ascii="Times New Roman" w:hAnsi="Times New Roman" w:cs="Times New Roman"/>
          <w:sz w:val="24"/>
          <w:szCs w:val="24"/>
        </w:rPr>
        <w:t>Masaki Ichinose (University of Tokyo</w:t>
      </w:r>
      <w:r w:rsidR="00D873B9">
        <w:rPr>
          <w:rFonts w:ascii="Times New Roman" w:hAnsi="Times New Roman" w:cs="Times New Roman" w:hint="eastAsia"/>
          <w:sz w:val="24"/>
          <w:szCs w:val="24"/>
        </w:rPr>
        <w:t>, Japan</w:t>
      </w:r>
      <w:r w:rsidR="00D873B9" w:rsidRPr="00E7153E">
        <w:rPr>
          <w:rFonts w:ascii="Times New Roman" w:hAnsi="Times New Roman" w:cs="Times New Roman"/>
          <w:sz w:val="24"/>
          <w:szCs w:val="24"/>
        </w:rPr>
        <w:t>)</w:t>
      </w:r>
    </w:p>
    <w:p w:rsidR="00422073" w:rsidRDefault="00422073" w:rsidP="00422073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>Ren Huiming (Shandong University, China):</w:t>
      </w:r>
      <w:r w:rsidRPr="00E7153E">
        <w:rPr>
          <w:rFonts w:ascii="Times New Roman" w:hAnsi="Times New Roman" w:cs="Times New Roman"/>
          <w:sz w:val="24"/>
          <w:szCs w:val="24"/>
        </w:rPr>
        <w:t xml:space="preserve"> “</w:t>
      </w:r>
      <w:r w:rsidRPr="00E7153E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>Illusion and Epistemic Norm</w:t>
      </w:r>
      <w:r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AF16BD" w:rsidRPr="00E7153E" w:rsidRDefault="005C7250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Dr. </w:t>
      </w:r>
      <w:r w:rsidR="00AF16BD" w:rsidRPr="00E7153E">
        <w:rPr>
          <w:rFonts w:ascii="Times New Roman" w:hAnsi="Times New Roman" w:cs="Times New Roman"/>
          <w:kern w:val="0"/>
          <w:sz w:val="24"/>
          <w:szCs w:val="24"/>
        </w:rPr>
        <w:t>Paul Dimmock (Peking University, China): “</w:t>
      </w:r>
      <w:r w:rsidR="0061141E">
        <w:rPr>
          <w:rFonts w:ascii="Microsoft YaHei UI" w:eastAsia="Microsoft YaHei UI" w:hAnsi="Microsoft YaHei UI" w:hint="eastAsia"/>
          <w:color w:val="000000"/>
          <w:szCs w:val="21"/>
          <w:shd w:val="clear" w:color="auto" w:fill="FFFFFF"/>
        </w:rPr>
        <w:t>'</w:t>
      </w:r>
      <w:r w:rsidR="0061141E" w:rsidRPr="0061141E">
        <w:rPr>
          <w:rFonts w:ascii="Times New Roman" w:hAnsi="Times New Roman" w:cs="Times New Roman" w:hint="eastAsia"/>
          <w:kern w:val="0"/>
          <w:sz w:val="24"/>
          <w:szCs w:val="24"/>
        </w:rPr>
        <w:t>Chance, Fallibilism, and Paradox</w:t>
      </w:r>
      <w:r w:rsidR="00AF16BD" w:rsidRPr="00E7153E">
        <w:rPr>
          <w:rFonts w:ascii="Times New Roman" w:hAnsi="Times New Roman" w:cs="Times New Roman"/>
          <w:kern w:val="0"/>
          <w:sz w:val="24"/>
          <w:szCs w:val="24"/>
        </w:rPr>
        <w:t>”</w:t>
      </w:r>
    </w:p>
    <w:p w:rsidR="00472272" w:rsidRPr="00E7153E" w:rsidRDefault="00472272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Pr="00E7153E">
        <w:rPr>
          <w:rFonts w:ascii="Times New Roman" w:hAnsi="Times New Roman" w:cs="Times New Roman"/>
          <w:sz w:val="24"/>
          <w:szCs w:val="24"/>
        </w:rPr>
        <w:t>YuGuo fei (Yunnan University, China): “Should I change my mind when you disagree? Epistemic Rationality and Evidence”</w:t>
      </w:r>
    </w:p>
    <w:p w:rsidR="00AF16BD" w:rsidRDefault="00AF16BD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1B4602" w:rsidRDefault="001B4602" w:rsidP="001B46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 xml:space="preserve">12:00-14:00 Lunch </w:t>
      </w:r>
      <w:r>
        <w:rPr>
          <w:rFonts w:ascii="Times New Roman" w:hAnsi="Times New Roman" w:cs="Times New Roman" w:hint="eastAsia"/>
          <w:sz w:val="24"/>
          <w:szCs w:val="24"/>
        </w:rPr>
        <w:t>Break</w:t>
      </w:r>
    </w:p>
    <w:p w:rsidR="001B4602" w:rsidRPr="00E7153E" w:rsidRDefault="001B4602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AF16BD" w:rsidRPr="00E7153E" w:rsidRDefault="00AF16BD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14:00-1</w:t>
      </w:r>
      <w:r w:rsidR="00786472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786472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0, Presentation and Discussion</w:t>
      </w:r>
      <w:r w:rsidR="00C67D60">
        <w:rPr>
          <w:rFonts w:ascii="Times New Roman" w:hAnsi="Times New Roman" w:cs="Times New Roman" w:hint="eastAsia"/>
          <w:b/>
          <w:sz w:val="24"/>
          <w:szCs w:val="24"/>
        </w:rPr>
        <w:t>, each speaker has 30 minutes, including the time for question and reply</w:t>
      </w:r>
    </w:p>
    <w:p w:rsidR="006E60D2" w:rsidRDefault="006E60D2" w:rsidP="006E60D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3109, Dept. of Philosophy, PKU</w:t>
      </w:r>
    </w:p>
    <w:p w:rsidR="006E60D2" w:rsidRDefault="006E60D2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Chair:</w:t>
      </w:r>
      <w:r w:rsidR="00D2482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482F" w:rsidRPr="00E7153E"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 xml:space="preserve">Professor </w:t>
      </w:r>
      <w:r w:rsidR="00790F7B">
        <w:rPr>
          <w:rFonts w:ascii="Times New Roman" w:eastAsia="微软雅黑" w:hAnsi="Times New Roman" w:cs="Times New Roman" w:hint="eastAsia"/>
          <w:sz w:val="24"/>
          <w:szCs w:val="24"/>
          <w:shd w:val="clear" w:color="auto" w:fill="FFFFFF"/>
        </w:rPr>
        <w:t xml:space="preserve">Ye </w:t>
      </w:r>
      <w:r w:rsidR="00790F7B" w:rsidRPr="00F4778B">
        <w:rPr>
          <w:rFonts w:ascii="Times New Roman" w:hAnsi="Times New Roman" w:cs="Times New Roman" w:hint="eastAsia"/>
          <w:sz w:val="24"/>
          <w:szCs w:val="24"/>
        </w:rPr>
        <w:t>Chuang</w:t>
      </w:r>
      <w:r w:rsidR="00D2482F" w:rsidRPr="00E7153E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790F7B">
        <w:rPr>
          <w:rFonts w:ascii="Times New Roman" w:eastAsia="Microsoft YaHei UI" w:hAnsi="Times New Roman" w:cs="Times New Roman" w:hint="eastAsia"/>
          <w:sz w:val="24"/>
          <w:szCs w:val="24"/>
          <w:shd w:val="clear" w:color="auto" w:fill="FFFFFF"/>
        </w:rPr>
        <w:t>Peking University, China</w:t>
      </w:r>
      <w:r w:rsidR="00D2482F" w:rsidRPr="00E7153E"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C664FF" w:rsidRPr="00E7153E" w:rsidRDefault="00AD217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Andrea Alt</w:t>
      </w:r>
      <w:r w:rsidR="00EE72CF">
        <w:rPr>
          <w:rFonts w:ascii="Times New Roman" w:hAnsi="Times New Roman" w:cs="Times New Roman" w:hint="eastAsia"/>
          <w:sz w:val="24"/>
          <w:szCs w:val="24"/>
        </w:rPr>
        <w:t>o</w:t>
      </w:r>
      <w:r w:rsidRPr="00E7153E">
        <w:rPr>
          <w:rFonts w:ascii="Times New Roman" w:hAnsi="Times New Roman" w:cs="Times New Roman"/>
          <w:sz w:val="24"/>
          <w:szCs w:val="24"/>
        </w:rPr>
        <w:t>brando (</w:t>
      </w:r>
      <w:r w:rsidR="00790F7B" w:rsidRPr="00790F7B">
        <w:rPr>
          <w:rFonts w:ascii="Times New Roman" w:hAnsi="Times New Roman" w:cs="Times New Roman" w:hint="eastAsia"/>
          <w:sz w:val="24"/>
          <w:szCs w:val="24"/>
        </w:rPr>
        <w:t xml:space="preserve">JSPS-Research Fellow at the Hokkaido University, </w:t>
      </w:r>
      <w:r w:rsidRPr="00E7153E">
        <w:rPr>
          <w:rFonts w:ascii="Times New Roman" w:hAnsi="Times New Roman" w:cs="Times New Roman"/>
          <w:sz w:val="24"/>
          <w:szCs w:val="24"/>
        </w:rPr>
        <w:t>Italy): “</w:t>
      </w:r>
      <w:r w:rsidRPr="00E7153E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>The Limits of Self-Knowledge</w:t>
      </w:r>
      <w:r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790F7B" w:rsidRPr="00E7153E" w:rsidRDefault="005C7250" w:rsidP="00790F7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Mr. </w:t>
      </w:r>
      <w:r w:rsidR="00790F7B" w:rsidRPr="00E7153E">
        <w:rPr>
          <w:rFonts w:ascii="Times New Roman" w:hAnsi="Times New Roman" w:cs="Times New Roman"/>
          <w:sz w:val="24"/>
          <w:szCs w:val="24"/>
        </w:rPr>
        <w:t>Tinghao Wang (Lingnan University, Hong Kong</w:t>
      </w:r>
      <w:r>
        <w:rPr>
          <w:rFonts w:ascii="Times New Roman" w:hAnsi="Times New Roman" w:cs="Times New Roman" w:hint="eastAsia"/>
          <w:sz w:val="24"/>
          <w:szCs w:val="24"/>
        </w:rPr>
        <w:t>, Graduate</w:t>
      </w:r>
      <w:r w:rsidR="00790F7B" w:rsidRPr="00E7153E">
        <w:rPr>
          <w:rFonts w:ascii="Times New Roman" w:hAnsi="Times New Roman" w:cs="Times New Roman"/>
          <w:sz w:val="24"/>
          <w:szCs w:val="24"/>
        </w:rPr>
        <w:t>): “The Experimental Critique and Philosophical Practice”</w:t>
      </w:r>
    </w:p>
    <w:p w:rsidR="00AD217F" w:rsidRPr="00790F7B" w:rsidRDefault="00AD217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C664FF" w:rsidRPr="00E7153E" w:rsidRDefault="00C664FF" w:rsidP="0024229B">
      <w:pPr>
        <w:adjustRightInd w:val="0"/>
        <w:snapToGrid w:val="0"/>
        <w:spacing w:beforeLines="50" w:before="156" w:afterLines="50" w:after="156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Logic Group:</w:t>
      </w:r>
    </w:p>
    <w:p w:rsidR="00FD7D81" w:rsidRPr="00E7153E" w:rsidRDefault="00FD7D81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October 16, 2015</w:t>
      </w:r>
    </w:p>
    <w:p w:rsidR="00FD7D81" w:rsidRPr="00E7153E" w:rsidRDefault="00FD7D81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14:00-15:30, Presentation and Discussion</w:t>
      </w:r>
      <w:r w:rsidR="00C67D60">
        <w:rPr>
          <w:rFonts w:ascii="Times New Roman" w:hAnsi="Times New Roman" w:cs="Times New Roman" w:hint="eastAsia"/>
          <w:b/>
          <w:sz w:val="24"/>
          <w:szCs w:val="24"/>
        </w:rPr>
        <w:t>, each speaker has 30 minutes, including the time for question and reply</w:t>
      </w:r>
    </w:p>
    <w:p w:rsidR="006E60D2" w:rsidRDefault="006E60D2" w:rsidP="006E60D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106, Dept. of Philosophy, PKU</w:t>
      </w:r>
    </w:p>
    <w:p w:rsidR="00FD7D81" w:rsidRDefault="006E60D2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Chair: </w:t>
      </w:r>
      <w:r w:rsidR="00C0559E"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C0559E" w:rsidRPr="00E7153E">
        <w:rPr>
          <w:rFonts w:ascii="Times New Roman" w:hAnsi="Times New Roman" w:cs="Times New Roman"/>
          <w:sz w:val="24"/>
          <w:szCs w:val="24"/>
        </w:rPr>
        <w:t>Tomoyuki</w:t>
      </w:r>
      <w:r w:rsidR="00C0559E" w:rsidRPr="00E715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0559E" w:rsidRPr="00E7153E">
        <w:rPr>
          <w:rFonts w:ascii="Times New Roman" w:hAnsi="Times New Roman" w:cs="Times New Roman"/>
          <w:sz w:val="24"/>
          <w:szCs w:val="24"/>
        </w:rPr>
        <w:t>Yamada (Hokkaido University</w:t>
      </w:r>
      <w:r w:rsidR="00C0559E">
        <w:rPr>
          <w:rFonts w:ascii="Times New Roman" w:hAnsi="Times New Roman" w:cs="Times New Roman" w:hint="eastAsia"/>
          <w:sz w:val="24"/>
          <w:szCs w:val="24"/>
        </w:rPr>
        <w:t>, Japan</w:t>
      </w:r>
      <w:r w:rsidR="00C0559E" w:rsidRPr="00E7153E">
        <w:rPr>
          <w:rFonts w:ascii="Times New Roman" w:hAnsi="Times New Roman" w:cs="Times New Roman"/>
          <w:sz w:val="24"/>
          <w:szCs w:val="24"/>
        </w:rPr>
        <w:t>)</w:t>
      </w:r>
    </w:p>
    <w:p w:rsidR="00FD7D81" w:rsidRPr="00E7153E" w:rsidRDefault="00D2482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FD7D81" w:rsidRPr="00E7153E">
        <w:rPr>
          <w:rFonts w:ascii="Times New Roman" w:hAnsi="Times New Roman" w:cs="Times New Roman"/>
          <w:sz w:val="24"/>
          <w:szCs w:val="24"/>
        </w:rPr>
        <w:t>Dan Marshall (Lingnan University, Hong Kong): “Counterpart Theory and the Problem of Actuality”</w:t>
      </w:r>
    </w:p>
    <w:p w:rsidR="00FD7D81" w:rsidRPr="00E7153E" w:rsidRDefault="00D2482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FD7D81" w:rsidRPr="00E7153E">
        <w:rPr>
          <w:rFonts w:ascii="Times New Roman" w:hAnsi="Times New Roman" w:cs="Times New Roman"/>
          <w:kern w:val="0"/>
          <w:sz w:val="24"/>
          <w:szCs w:val="24"/>
        </w:rPr>
        <w:t>Wen-fang W</w:t>
      </w:r>
      <w:r w:rsidR="00C64CCB">
        <w:rPr>
          <w:rFonts w:ascii="Times New Roman" w:hAnsi="Times New Roman" w:cs="Times New Roman" w:hint="eastAsia"/>
          <w:kern w:val="0"/>
          <w:sz w:val="24"/>
          <w:szCs w:val="24"/>
        </w:rPr>
        <w:t>ANG</w:t>
      </w:r>
      <w:r w:rsidR="00FD7D81" w:rsidRPr="00E715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D7D81" w:rsidRPr="00E7153E">
        <w:rPr>
          <w:rFonts w:ascii="Times New Roman" w:hAnsi="Times New Roman" w:cs="Times New Roman"/>
          <w:sz w:val="24"/>
          <w:szCs w:val="24"/>
        </w:rPr>
        <w:t>(</w:t>
      </w:r>
      <w:r w:rsidR="00FD7D81" w:rsidRPr="00E7153E">
        <w:rPr>
          <w:rFonts w:ascii="Times New Roman" w:hAnsi="Times New Roman" w:cs="Times New Roman"/>
          <w:kern w:val="0"/>
          <w:sz w:val="24"/>
          <w:szCs w:val="24"/>
        </w:rPr>
        <w:t>Yang Ming University, Taiwan</w:t>
      </w:r>
      <w:r w:rsidR="00FD7D81" w:rsidRPr="00E7153E">
        <w:rPr>
          <w:rFonts w:ascii="Times New Roman" w:hAnsi="Times New Roman" w:cs="Times New Roman"/>
          <w:sz w:val="24"/>
          <w:szCs w:val="24"/>
        </w:rPr>
        <w:t>): “</w:t>
      </w:r>
      <w:r w:rsidR="00FD7D81" w:rsidRPr="00E7153E">
        <w:rPr>
          <w:rFonts w:ascii="Times New Roman" w:hAnsi="Times New Roman" w:cs="Times New Roman"/>
          <w:kern w:val="0"/>
          <w:sz w:val="24"/>
          <w:szCs w:val="24"/>
        </w:rPr>
        <w:t>Three-Valued Plurivaluationism of Vague Predicates</w:t>
      </w:r>
      <w:r w:rsidR="00FD7D81"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FD7D81" w:rsidRPr="00E7153E" w:rsidRDefault="00D2482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FD7D81" w:rsidRPr="00E7153E">
        <w:rPr>
          <w:rFonts w:ascii="Times New Roman" w:hAnsi="Times New Roman" w:cs="Times New Roman"/>
          <w:kern w:val="0"/>
          <w:sz w:val="24"/>
          <w:szCs w:val="24"/>
        </w:rPr>
        <w:t>Yanjing W</w:t>
      </w:r>
      <w:r w:rsidR="00C64CCB">
        <w:rPr>
          <w:rFonts w:ascii="Times New Roman" w:hAnsi="Times New Roman" w:cs="Times New Roman" w:hint="eastAsia"/>
          <w:kern w:val="0"/>
          <w:sz w:val="24"/>
          <w:szCs w:val="24"/>
        </w:rPr>
        <w:t>ANG</w:t>
      </w:r>
      <w:r w:rsidR="00FD7D81" w:rsidRPr="00E7153E">
        <w:rPr>
          <w:rFonts w:ascii="Times New Roman" w:hAnsi="Times New Roman" w:cs="Times New Roman"/>
          <w:kern w:val="0"/>
          <w:sz w:val="24"/>
          <w:szCs w:val="24"/>
        </w:rPr>
        <w:t xml:space="preserve"> (Peking University</w:t>
      </w:r>
      <w:r w:rsidR="00E5206B">
        <w:rPr>
          <w:rFonts w:ascii="Times New Roman" w:hAnsi="Times New Roman" w:cs="Times New Roman" w:hint="eastAsia"/>
          <w:kern w:val="0"/>
          <w:sz w:val="24"/>
          <w:szCs w:val="24"/>
        </w:rPr>
        <w:t>, China</w:t>
      </w:r>
      <w:r w:rsidR="00FD7D81" w:rsidRPr="00E7153E">
        <w:rPr>
          <w:rFonts w:ascii="Times New Roman" w:hAnsi="Times New Roman" w:cs="Times New Roman"/>
          <w:kern w:val="0"/>
          <w:sz w:val="24"/>
          <w:szCs w:val="24"/>
        </w:rPr>
        <w:t>):</w:t>
      </w:r>
      <w:r w:rsidR="00FD7D81" w:rsidRPr="00E7153E">
        <w:rPr>
          <w:rFonts w:ascii="Times New Roman" w:hAnsi="Times New Roman" w:cs="Times New Roman"/>
          <w:sz w:val="24"/>
          <w:szCs w:val="24"/>
        </w:rPr>
        <w:t xml:space="preserve"> “</w:t>
      </w:r>
      <w:r w:rsidR="00FD7D81" w:rsidRPr="00E7153E">
        <w:rPr>
          <w:rFonts w:ascii="Times New Roman" w:hAnsi="Times New Roman" w:cs="Times New Roman"/>
          <w:bCs/>
          <w:kern w:val="0"/>
          <w:sz w:val="24"/>
          <w:szCs w:val="24"/>
        </w:rPr>
        <w:t>A Logic of Knowing How</w:t>
      </w:r>
      <w:r w:rsidR="00FD7D81"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FD7D81" w:rsidRPr="00E7153E" w:rsidRDefault="00FD7D81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FD7D81" w:rsidRPr="00E7153E" w:rsidRDefault="00FD7D81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15:30-15:50, Tea Break</w:t>
      </w:r>
    </w:p>
    <w:p w:rsidR="00FD7D81" w:rsidRPr="00E7153E" w:rsidRDefault="00FD7D81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FD7D81" w:rsidRPr="00E7153E" w:rsidRDefault="00FD7D81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15:50-17:50, Presentation and Discussion</w:t>
      </w:r>
      <w:r w:rsidR="00C67D60">
        <w:rPr>
          <w:rFonts w:ascii="Times New Roman" w:hAnsi="Times New Roman" w:cs="Times New Roman" w:hint="eastAsia"/>
          <w:b/>
          <w:sz w:val="24"/>
          <w:szCs w:val="24"/>
        </w:rPr>
        <w:t>, each speaker has 30 minutes, including the time for question and reply</w:t>
      </w:r>
    </w:p>
    <w:p w:rsidR="006E60D2" w:rsidRDefault="006E60D2" w:rsidP="006E60D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106, Dept. of Philosophy, PKU</w:t>
      </w:r>
    </w:p>
    <w:p w:rsidR="006E60D2" w:rsidRDefault="006E60D2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Chair:</w:t>
      </w:r>
      <w:r w:rsidR="00AB3C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0559E"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C0559E" w:rsidRPr="00E7153E">
        <w:rPr>
          <w:rFonts w:ascii="Times New Roman" w:hAnsi="Times New Roman" w:cs="Times New Roman"/>
          <w:kern w:val="0"/>
          <w:sz w:val="24"/>
          <w:szCs w:val="24"/>
        </w:rPr>
        <w:t>Wen-fang W</w:t>
      </w:r>
      <w:r w:rsidR="00C0559E">
        <w:rPr>
          <w:rFonts w:ascii="Times New Roman" w:hAnsi="Times New Roman" w:cs="Times New Roman" w:hint="eastAsia"/>
          <w:kern w:val="0"/>
          <w:sz w:val="24"/>
          <w:szCs w:val="24"/>
        </w:rPr>
        <w:t>ANG</w:t>
      </w:r>
      <w:r w:rsidR="00C0559E" w:rsidRPr="00E715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0559E" w:rsidRPr="00E7153E">
        <w:rPr>
          <w:rFonts w:ascii="Times New Roman" w:hAnsi="Times New Roman" w:cs="Times New Roman"/>
          <w:sz w:val="24"/>
          <w:szCs w:val="24"/>
        </w:rPr>
        <w:t>(</w:t>
      </w:r>
      <w:r w:rsidR="00C0559E" w:rsidRPr="00E7153E">
        <w:rPr>
          <w:rFonts w:ascii="Times New Roman" w:hAnsi="Times New Roman" w:cs="Times New Roman"/>
          <w:kern w:val="0"/>
          <w:sz w:val="24"/>
          <w:szCs w:val="24"/>
        </w:rPr>
        <w:t>Yang Ming University, Taiwan</w:t>
      </w:r>
      <w:r w:rsidR="00C0559E" w:rsidRPr="00E7153E">
        <w:rPr>
          <w:rFonts w:ascii="Times New Roman" w:hAnsi="Times New Roman" w:cs="Times New Roman"/>
          <w:sz w:val="24"/>
          <w:szCs w:val="24"/>
        </w:rPr>
        <w:t>)</w:t>
      </w:r>
    </w:p>
    <w:p w:rsidR="0047091D" w:rsidRDefault="00D2482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47091D" w:rsidRPr="000071AF">
        <w:rPr>
          <w:rFonts w:ascii="Times New Roman" w:hAnsi="Times New Roman" w:cs="Times New Roman"/>
          <w:sz w:val="24"/>
          <w:szCs w:val="24"/>
        </w:rPr>
        <w:t>Roy Cook (University of Minnesota, USA)</w:t>
      </w:r>
      <w:r w:rsidR="0047091D">
        <w:rPr>
          <w:rFonts w:ascii="Times New Roman" w:hAnsi="Times New Roman" w:cs="Times New Roman" w:hint="eastAsia"/>
          <w:sz w:val="24"/>
          <w:szCs w:val="24"/>
        </w:rPr>
        <w:t>:</w:t>
      </w:r>
      <w:r w:rsidR="0047091D" w:rsidRPr="000071AF">
        <w:rPr>
          <w:rFonts w:ascii="Times New Roman" w:hAnsi="Times New Roman" w:cs="Times New Roman"/>
          <w:sz w:val="24"/>
          <w:szCs w:val="24"/>
        </w:rPr>
        <w:t xml:space="preserve"> “Necessity, Necessitism, and Numbers”</w:t>
      </w:r>
    </w:p>
    <w:p w:rsidR="00401708" w:rsidRDefault="00401708" w:rsidP="00401708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Pr="00E7153E">
        <w:rPr>
          <w:rFonts w:ascii="Times New Roman" w:hAnsi="Times New Roman" w:cs="Times New Roman"/>
          <w:sz w:val="24"/>
          <w:szCs w:val="24"/>
        </w:rPr>
        <w:t>Tomoyuki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7153E">
        <w:rPr>
          <w:rFonts w:ascii="Times New Roman" w:hAnsi="Times New Roman" w:cs="Times New Roman"/>
          <w:sz w:val="24"/>
          <w:szCs w:val="24"/>
        </w:rPr>
        <w:t>Yamada (Hokkaido University</w:t>
      </w:r>
      <w:r w:rsidR="00E5206B">
        <w:rPr>
          <w:rFonts w:ascii="Times New Roman" w:hAnsi="Times New Roman" w:cs="Times New Roman" w:hint="eastAsia"/>
          <w:sz w:val="24"/>
          <w:szCs w:val="24"/>
        </w:rPr>
        <w:t>, Japan</w:t>
      </w:r>
      <w:r w:rsidRPr="00E7153E">
        <w:rPr>
          <w:rFonts w:ascii="Times New Roman" w:hAnsi="Times New Roman" w:cs="Times New Roman"/>
          <w:sz w:val="24"/>
          <w:szCs w:val="24"/>
        </w:rPr>
        <w:t>): “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>Assertions and Commitments</w:t>
      </w:r>
      <w:r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5155D7" w:rsidRPr="000F281B" w:rsidRDefault="000F281B" w:rsidP="000F281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Dr.</w:t>
      </w:r>
      <w:r w:rsidR="005155D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155D7" w:rsidRPr="00E7153E">
        <w:rPr>
          <w:rFonts w:ascii="Times New Roman" w:hAnsi="Times New Roman" w:cs="Times New Roman"/>
          <w:sz w:val="24"/>
          <w:szCs w:val="24"/>
        </w:rPr>
        <w:t>Masashi Kasaki (</w:t>
      </w:r>
      <w:r w:rsidRPr="000F281B">
        <w:rPr>
          <w:rFonts w:ascii="Times New Roman" w:hAnsi="Times New Roman" w:cs="Times New Roman" w:hint="eastAsia"/>
          <w:sz w:val="24"/>
          <w:szCs w:val="24"/>
        </w:rPr>
        <w:t xml:space="preserve">JSPS postdoctoral fellow, </w:t>
      </w:r>
      <w:r w:rsidR="005155D7" w:rsidRPr="00E7153E">
        <w:rPr>
          <w:rFonts w:ascii="Times New Roman" w:hAnsi="Times New Roman" w:cs="Times New Roman"/>
          <w:sz w:val="24"/>
          <w:szCs w:val="24"/>
        </w:rPr>
        <w:t>Kyoto University</w:t>
      </w:r>
      <w:r w:rsidR="005155D7">
        <w:rPr>
          <w:rFonts w:ascii="Times New Roman" w:hAnsi="Times New Roman" w:cs="Times New Roman" w:hint="eastAsia"/>
          <w:sz w:val="24"/>
          <w:szCs w:val="24"/>
        </w:rPr>
        <w:t>, Japan</w:t>
      </w:r>
      <w:r w:rsidR="005155D7" w:rsidRPr="00E7153E">
        <w:rPr>
          <w:rFonts w:ascii="Times New Roman" w:hAnsi="Times New Roman" w:cs="Times New Roman"/>
          <w:sz w:val="24"/>
          <w:szCs w:val="24"/>
        </w:rPr>
        <w:t>): “Knowledge, Evidence and Inference”</w:t>
      </w:r>
    </w:p>
    <w:p w:rsidR="00401708" w:rsidRPr="00E7153E" w:rsidRDefault="00401708" w:rsidP="00401708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Pr="00E7153E">
        <w:rPr>
          <w:rFonts w:ascii="Times New Roman" w:hAnsi="Times New Roman" w:cs="Times New Roman"/>
          <w:sz w:val="24"/>
          <w:szCs w:val="24"/>
        </w:rPr>
        <w:t>Zixin Luo (Xi’an Jiaotong University</w:t>
      </w:r>
      <w:r>
        <w:rPr>
          <w:rFonts w:ascii="Times New Roman" w:hAnsi="Times New Roman" w:cs="Times New Roman" w:hint="eastAsia"/>
          <w:sz w:val="24"/>
          <w:szCs w:val="24"/>
        </w:rPr>
        <w:t>, China)</w:t>
      </w:r>
      <w:r w:rsidRPr="00E7153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Pr="00E7153E">
        <w:rPr>
          <w:rFonts w:ascii="Times New Roman" w:eastAsia="楷体_GB2312" w:hAnsi="Times New Roman" w:cs="Times New Roman"/>
          <w:sz w:val="24"/>
          <w:szCs w:val="24"/>
        </w:rPr>
        <w:t>Yetao Liu</w:t>
      </w:r>
      <w:r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E7153E">
        <w:rPr>
          <w:rFonts w:ascii="Times New Roman" w:hAnsi="Times New Roman" w:cs="Times New Roman"/>
          <w:sz w:val="24"/>
          <w:szCs w:val="24"/>
        </w:rPr>
        <w:t>Yanshan University, China): “</w:t>
      </w:r>
      <w:bookmarkStart w:id="1" w:name="OLE_LINK1"/>
      <w:r w:rsidRPr="00E7153E">
        <w:rPr>
          <w:rFonts w:ascii="Times New Roman" w:hAnsi="Times New Roman" w:cs="Times New Roman"/>
          <w:sz w:val="24"/>
          <w:szCs w:val="24"/>
        </w:rPr>
        <w:t>Williamson’s Anti-KK Argument</w:t>
      </w:r>
      <w:bookmarkEnd w:id="1"/>
      <w:r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401708" w:rsidRPr="00E7153E" w:rsidRDefault="00401708" w:rsidP="0024229B">
      <w:pPr>
        <w:adjustRightInd w:val="0"/>
        <w:snapToGrid w:val="0"/>
        <w:ind w:left="480" w:hangingChars="200" w:hanging="480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</w:pPr>
    </w:p>
    <w:p w:rsidR="005B38E3" w:rsidRPr="00E23361" w:rsidRDefault="005B38E3" w:rsidP="0024229B">
      <w:pPr>
        <w:adjustRightInd w:val="0"/>
        <w:snapToGrid w:val="0"/>
        <w:ind w:left="480" w:hangingChars="200" w:hanging="480"/>
        <w:rPr>
          <w:rFonts w:ascii="Times New Roman" w:eastAsia="Microsoft YaHei U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3361">
        <w:rPr>
          <w:rFonts w:ascii="Times New Roman" w:eastAsia="Microsoft YaHei UI" w:hAnsi="Times New Roman" w:cs="Times New Roman"/>
          <w:b/>
          <w:color w:val="000000"/>
          <w:sz w:val="24"/>
          <w:szCs w:val="24"/>
          <w:shd w:val="clear" w:color="auto" w:fill="FFFFFF"/>
        </w:rPr>
        <w:t>October 17, 2015</w:t>
      </w:r>
    </w:p>
    <w:p w:rsidR="005B38E3" w:rsidRPr="00E23361" w:rsidRDefault="005B38E3" w:rsidP="00E23361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E23361">
        <w:rPr>
          <w:rFonts w:ascii="Times New Roman" w:hAnsi="Times New Roman" w:cs="Times New Roman"/>
          <w:b/>
          <w:sz w:val="24"/>
          <w:szCs w:val="24"/>
        </w:rPr>
        <w:t>8:30-</w:t>
      </w:r>
      <w:r w:rsidR="007F13F4" w:rsidRPr="00E23361">
        <w:rPr>
          <w:rFonts w:ascii="Times New Roman" w:hAnsi="Times New Roman" w:cs="Times New Roman"/>
          <w:b/>
          <w:sz w:val="24"/>
          <w:szCs w:val="24"/>
        </w:rPr>
        <w:t>10:00, Presentation and Discussion</w:t>
      </w:r>
      <w:r w:rsidR="00C67D60">
        <w:rPr>
          <w:rFonts w:ascii="Times New Roman" w:hAnsi="Times New Roman" w:cs="Times New Roman" w:hint="eastAsia"/>
          <w:b/>
          <w:sz w:val="24"/>
          <w:szCs w:val="24"/>
        </w:rPr>
        <w:t>, each speaker has 30 minutes, including the time for question and reply</w:t>
      </w:r>
    </w:p>
    <w:p w:rsidR="006E60D2" w:rsidRDefault="006E60D2" w:rsidP="00E23361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23361">
        <w:rPr>
          <w:rFonts w:ascii="Times New Roman" w:hAnsi="Times New Roman" w:cs="Times New Roman" w:hint="eastAsia"/>
          <w:b/>
          <w:sz w:val="24"/>
          <w:szCs w:val="24"/>
        </w:rPr>
        <w:t>Place: 106, Dept. of Philosophy, PKU</w:t>
      </w:r>
    </w:p>
    <w:p w:rsidR="007F13F4" w:rsidRDefault="006E60D2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Chair:</w:t>
      </w:r>
      <w:r w:rsidR="00AB3C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1559F"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21559F" w:rsidRPr="00E7153E">
        <w:rPr>
          <w:rFonts w:ascii="Times New Roman" w:hAnsi="Times New Roman" w:cs="Times New Roman"/>
          <w:sz w:val="24"/>
          <w:szCs w:val="24"/>
        </w:rPr>
        <w:t>Dan Marshall (Lingnan University, Hong Kong)</w:t>
      </w:r>
    </w:p>
    <w:p w:rsidR="00401708" w:rsidRPr="00E7153E" w:rsidRDefault="00401708" w:rsidP="00401708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Pr="00E7153E">
        <w:rPr>
          <w:rFonts w:ascii="Times New Roman" w:hAnsi="Times New Roman" w:cs="Times New Roman"/>
          <w:sz w:val="24"/>
          <w:szCs w:val="24"/>
        </w:rPr>
        <w:t>Richard Dietz (University of Tokyo</w:t>
      </w:r>
      <w:r>
        <w:rPr>
          <w:rFonts w:ascii="Times New Roman" w:hAnsi="Times New Roman" w:cs="Times New Roman" w:hint="eastAsia"/>
          <w:sz w:val="24"/>
          <w:szCs w:val="24"/>
        </w:rPr>
        <w:t>, Japan</w:t>
      </w:r>
      <w:r w:rsidRPr="00E715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Pr="00E7153E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Microsoft YaHei UI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>‘</w:t>
      </w:r>
      <w:r w:rsidRPr="00E7153E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 xml:space="preserve">Vagueness’ </w:t>
      </w:r>
      <w:r>
        <w:rPr>
          <w:rFonts w:ascii="Times New Roman" w:eastAsia="Microsoft YaHei UI" w:hAnsi="Times New Roman" w:cs="Times New Roman" w:hint="eastAsia"/>
          <w:color w:val="000000"/>
          <w:sz w:val="24"/>
          <w:szCs w:val="24"/>
          <w:shd w:val="clear" w:color="auto" w:fill="FFFFFF"/>
        </w:rPr>
        <w:t>--</w:t>
      </w:r>
      <w:r w:rsidRPr="00E7153E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>Two Decades After</w:t>
      </w:r>
      <w:r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5B38E3" w:rsidRPr="00E7153E" w:rsidRDefault="00D2482F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Ms. </w:t>
      </w:r>
      <w:r w:rsidR="005B38E3" w:rsidRPr="00E7153E">
        <w:rPr>
          <w:rFonts w:ascii="Times New Roman" w:hAnsi="Times New Roman" w:cs="Times New Roman"/>
          <w:sz w:val="24"/>
          <w:szCs w:val="24"/>
        </w:rPr>
        <w:t xml:space="preserve">Wang Hairuo </w:t>
      </w:r>
      <w:r w:rsidR="00FA5EFF" w:rsidRPr="00E7153E">
        <w:rPr>
          <w:rFonts w:ascii="Times New Roman" w:hAnsi="Times New Roman" w:cs="Times New Roman"/>
          <w:sz w:val="24"/>
          <w:szCs w:val="24"/>
        </w:rPr>
        <w:t>(Peking University</w:t>
      </w:r>
      <w:r w:rsidR="00FA5EFF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A4EE1">
        <w:rPr>
          <w:rFonts w:ascii="Times New Roman" w:hAnsi="Times New Roman" w:cs="Times New Roman" w:hint="eastAsia"/>
          <w:sz w:val="24"/>
          <w:szCs w:val="24"/>
        </w:rPr>
        <w:t xml:space="preserve">China, </w:t>
      </w:r>
      <w:r w:rsidR="00FA5EFF">
        <w:rPr>
          <w:rFonts w:ascii="Times New Roman" w:hAnsi="Times New Roman" w:cs="Times New Roman" w:hint="eastAsia"/>
          <w:sz w:val="24"/>
          <w:szCs w:val="24"/>
        </w:rPr>
        <w:t>PhD student)</w:t>
      </w:r>
      <w:r w:rsidR="00FA5EFF" w:rsidRPr="00E7153E">
        <w:rPr>
          <w:rFonts w:ascii="Times New Roman" w:hAnsi="Times New Roman" w:cs="Times New Roman"/>
          <w:sz w:val="24"/>
          <w:szCs w:val="24"/>
        </w:rPr>
        <w:t xml:space="preserve"> </w:t>
      </w:r>
      <w:r w:rsidR="005B38E3" w:rsidRPr="00E7153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="005B38E3" w:rsidRPr="00E7153E">
        <w:rPr>
          <w:rFonts w:ascii="Times New Roman" w:hAnsi="Times New Roman" w:cs="Times New Roman"/>
          <w:sz w:val="24"/>
          <w:szCs w:val="24"/>
        </w:rPr>
        <w:t>Liu Jingxian</w:t>
      </w:r>
      <w:r w:rsidR="00FA5EFF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5B38E3" w:rsidRPr="00E7153E">
        <w:rPr>
          <w:rFonts w:ascii="Times New Roman" w:hAnsi="Times New Roman" w:cs="Times New Roman"/>
          <w:sz w:val="24"/>
          <w:szCs w:val="24"/>
        </w:rPr>
        <w:t>Liaoning University, China)</w:t>
      </w:r>
      <w:r w:rsidR="00FA5EFF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FA5EFF">
        <w:rPr>
          <w:rFonts w:ascii="Times New Roman" w:hAnsi="Times New Roman" w:cs="Times New Roman"/>
          <w:sz w:val="24"/>
          <w:szCs w:val="24"/>
        </w:rPr>
        <w:t>“</w:t>
      </w:r>
      <w:r w:rsidR="00401708">
        <w:rPr>
          <w:rFonts w:ascii="Times New Roman" w:hAnsi="Times New Roman" w:cs="Times New Roman" w:hint="eastAsia"/>
          <w:sz w:val="24"/>
          <w:szCs w:val="24"/>
        </w:rPr>
        <w:t>Epistemicism and the Phenomenon of higher-order vagueness</w:t>
      </w:r>
      <w:r w:rsidR="00FA5EFF">
        <w:rPr>
          <w:rFonts w:ascii="Times New Roman" w:hAnsi="Times New Roman" w:cs="Times New Roman"/>
          <w:sz w:val="24"/>
          <w:szCs w:val="24"/>
        </w:rPr>
        <w:t>”</w:t>
      </w:r>
    </w:p>
    <w:p w:rsidR="00401708" w:rsidRPr="00E7153E" w:rsidRDefault="00401708" w:rsidP="00401708">
      <w:pPr>
        <w:pStyle w:val="Default"/>
        <w:snapToGrid w:val="0"/>
        <w:ind w:left="480" w:hangingChars="200" w:hanging="480"/>
        <w:rPr>
          <w:color w:val="auto"/>
        </w:rPr>
      </w:pPr>
      <w:r>
        <w:rPr>
          <w:rFonts w:hint="eastAsia"/>
          <w:color w:val="auto"/>
        </w:rPr>
        <w:t xml:space="preserve">Dr. </w:t>
      </w:r>
      <w:r w:rsidRPr="00E7153E">
        <w:rPr>
          <w:color w:val="auto"/>
        </w:rPr>
        <w:t>Nan Li (Dalian University of Technology, China): “</w:t>
      </w:r>
      <w:r w:rsidRPr="00E7153E">
        <w:rPr>
          <w:rFonts w:eastAsia="Hoefler Text"/>
          <w:color w:val="auto"/>
        </w:rPr>
        <w:t>A Narrow-Target Fallibilism Solution to Phenomenal Sorites Paradoxes</w:t>
      </w:r>
      <w:r w:rsidRPr="00E7153E">
        <w:rPr>
          <w:color w:val="auto"/>
        </w:rPr>
        <w:t>”</w:t>
      </w:r>
    </w:p>
    <w:p w:rsidR="005B38E3" w:rsidRPr="00E7153E" w:rsidRDefault="005B38E3" w:rsidP="0024229B">
      <w:pPr>
        <w:adjustRightInd w:val="0"/>
        <w:snapToGrid w:val="0"/>
        <w:ind w:left="480" w:hangingChars="200" w:hanging="480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</w:pPr>
    </w:p>
    <w:p w:rsidR="007F13F4" w:rsidRPr="00E7153E" w:rsidRDefault="007F13F4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10:</w:t>
      </w:r>
      <w:r w:rsidR="00933FA0"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 w:rsidR="00933FA0"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933FA0" w:rsidRPr="00E7153E">
        <w:rPr>
          <w:rFonts w:ascii="Times New Roman" w:hAnsi="Times New Roman" w:cs="Times New Roman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0, Tea Break</w:t>
      </w:r>
    </w:p>
    <w:p w:rsidR="007F13F4" w:rsidRPr="00E7153E" w:rsidRDefault="007F13F4" w:rsidP="0024229B">
      <w:pPr>
        <w:adjustRightInd w:val="0"/>
        <w:snapToGrid w:val="0"/>
        <w:ind w:left="480" w:hangingChars="200" w:hanging="480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</w:pPr>
    </w:p>
    <w:p w:rsidR="007F13F4" w:rsidRPr="00E7153E" w:rsidRDefault="007F13F4" w:rsidP="0024229B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</w:t>
      </w:r>
      <w:r w:rsidR="00933FA0"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933FA0" w:rsidRPr="00E7153E">
        <w:rPr>
          <w:rFonts w:ascii="Times New Roman" w:hAnsi="Times New Roman" w:cs="Times New Roman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 w:rsidR="00933FA0" w:rsidRPr="00E7153E">
        <w:rPr>
          <w:rFonts w:ascii="Times New Roman" w:hAnsi="Times New Roman" w:cs="Times New Roman"/>
          <w:b/>
          <w:sz w:val="24"/>
          <w:szCs w:val="24"/>
        </w:rPr>
        <w:t>2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933FA0"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Pr="00E7153E">
        <w:rPr>
          <w:rFonts w:ascii="Times New Roman" w:hAnsi="Times New Roman" w:cs="Times New Roman"/>
          <w:b/>
          <w:sz w:val="24"/>
          <w:szCs w:val="24"/>
        </w:rPr>
        <w:t>0</w:t>
      </w:r>
      <w:r w:rsidRPr="00C67D60">
        <w:rPr>
          <w:rFonts w:ascii="Times New Roman" w:hAnsi="Times New Roman" w:cs="Times New Roman"/>
          <w:sz w:val="24"/>
          <w:szCs w:val="24"/>
        </w:rPr>
        <w:t xml:space="preserve">, </w:t>
      </w:r>
      <w:r w:rsidR="00933FA0" w:rsidRPr="00C67D60">
        <w:rPr>
          <w:rFonts w:ascii="Times New Roman" w:hAnsi="Times New Roman" w:cs="Times New Roman"/>
          <w:sz w:val="24"/>
          <w:szCs w:val="24"/>
        </w:rPr>
        <w:t>Presentation and Discussion</w:t>
      </w:r>
      <w:r w:rsidR="00C67D60" w:rsidRPr="00C67D6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C67D60">
        <w:rPr>
          <w:rFonts w:ascii="Times New Roman" w:hAnsi="Times New Roman" w:cs="Times New Roman" w:hint="eastAsia"/>
          <w:b/>
          <w:sz w:val="24"/>
          <w:szCs w:val="24"/>
        </w:rPr>
        <w:t>each speaker has 30 minutes, including the time for question and reply</w:t>
      </w:r>
    </w:p>
    <w:p w:rsidR="006E60D2" w:rsidRDefault="006E60D2" w:rsidP="006E60D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Place: 106, Dept. of Philosophy, PKU</w:t>
      </w:r>
    </w:p>
    <w:p w:rsidR="007F13F4" w:rsidRDefault="006E60D2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</w:pPr>
      <w:r w:rsidRPr="00D916DD">
        <w:rPr>
          <w:rFonts w:ascii="Times New Roman" w:hAnsi="Times New Roman" w:cs="Times New Roman" w:hint="eastAsia"/>
          <w:sz w:val="24"/>
          <w:szCs w:val="24"/>
        </w:rPr>
        <w:t>Chair</w:t>
      </w:r>
      <w:r>
        <w:rPr>
          <w:rFonts w:ascii="Times New Roman" w:eastAsia="Microsoft YaHei UI" w:hAnsi="Times New Roman" w:cs="Times New Roman" w:hint="eastAsia"/>
          <w:color w:val="000000"/>
          <w:sz w:val="24"/>
          <w:szCs w:val="24"/>
          <w:shd w:val="clear" w:color="auto" w:fill="FFFFFF"/>
        </w:rPr>
        <w:t>:</w:t>
      </w:r>
      <w:r w:rsidR="00F25A57">
        <w:rPr>
          <w:rFonts w:ascii="Times New Roman" w:eastAsia="Microsoft YaHei UI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F25A57"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F25A57" w:rsidRPr="00E7153E">
        <w:rPr>
          <w:rFonts w:ascii="Times New Roman" w:hAnsi="Times New Roman" w:cs="Times New Roman"/>
          <w:sz w:val="24"/>
          <w:szCs w:val="24"/>
        </w:rPr>
        <w:t>O</w:t>
      </w:r>
      <w:r w:rsidR="00DC5656">
        <w:rPr>
          <w:rFonts w:ascii="Times New Roman" w:hAnsi="Times New Roman" w:cs="Times New Roman" w:hint="eastAsia"/>
          <w:sz w:val="24"/>
          <w:szCs w:val="24"/>
        </w:rPr>
        <w:t>ys</w:t>
      </w:r>
      <w:r w:rsidR="00F25A57" w:rsidRPr="00E7153E">
        <w:rPr>
          <w:rFonts w:ascii="Times New Roman" w:hAnsi="Times New Roman" w:cs="Times New Roman"/>
          <w:sz w:val="24"/>
          <w:szCs w:val="24"/>
        </w:rPr>
        <w:t>tein Linnebo (University of Oslo, Norway)</w:t>
      </w:r>
    </w:p>
    <w:p w:rsidR="005155D7" w:rsidRPr="00E7153E" w:rsidRDefault="005155D7" w:rsidP="005155D7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Professor Michael Nelson (UC-Riverside, USA): “Contingent Existents”</w:t>
      </w:r>
    </w:p>
    <w:p w:rsidR="00AD217F" w:rsidRPr="00E7153E" w:rsidRDefault="005C7250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crosoft YaHei UI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Professor </w:t>
      </w:r>
      <w:r w:rsidR="00AD217F" w:rsidRPr="00E7153E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 xml:space="preserve">Koji Nakatogawa and </w:t>
      </w:r>
      <w:r>
        <w:rPr>
          <w:rFonts w:ascii="Times New Roman" w:eastAsia="Microsoft YaHei UI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Ms. </w:t>
      </w:r>
      <w:r w:rsidR="00AD217F" w:rsidRPr="00E7153E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>Satoru Hanada</w:t>
      </w:r>
      <w:r w:rsidR="00AD217F" w:rsidRPr="00E7153E">
        <w:rPr>
          <w:rFonts w:ascii="Times New Roman" w:hAnsi="Times New Roman" w:cs="Times New Roman"/>
          <w:sz w:val="24"/>
          <w:szCs w:val="24"/>
        </w:rPr>
        <w:t xml:space="preserve"> (Hokkaido University, Japan): </w:t>
      </w:r>
      <w:r w:rsidR="00AD217F" w:rsidRPr="00E7153E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>“Application of Substructurized Epistemic Logic to Two Wise Girls Puzzle: Rational Agent, Intention and Neighborhood Semantics”</w:t>
      </w:r>
      <w:r w:rsidR="00AD217F" w:rsidRPr="00E71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91D" w:rsidRPr="00E7153E" w:rsidRDefault="005C7250" w:rsidP="0047091D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Mr. </w:t>
      </w:r>
      <w:r w:rsidR="0047091D" w:rsidRPr="00E7153E">
        <w:rPr>
          <w:rFonts w:ascii="Times New Roman" w:hAnsi="Times New Roman" w:cs="Times New Roman"/>
          <w:sz w:val="24"/>
          <w:szCs w:val="24"/>
        </w:rPr>
        <w:t>Jeremy Goodman (New York University, PhD student): “</w:t>
      </w:r>
      <w:r w:rsidR="0047091D" w:rsidRPr="00E7153E">
        <w:rPr>
          <w:rFonts w:ascii="Times New Roman" w:hAnsi="Times New Roman" w:cs="Times New Roman"/>
          <w:kern w:val="0"/>
          <w:sz w:val="24"/>
          <w:szCs w:val="24"/>
        </w:rPr>
        <w:t>Counting incompossibles</w:t>
      </w:r>
      <w:r w:rsidR="0047091D"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AF16BD" w:rsidRDefault="00AF16BD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1B4602" w:rsidRPr="00D916DD" w:rsidRDefault="001B4602" w:rsidP="00D916DD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/>
          <w:b/>
          <w:sz w:val="24"/>
          <w:szCs w:val="24"/>
        </w:rPr>
        <w:t xml:space="preserve">12:00-14:00 Lunch </w:t>
      </w:r>
      <w:r w:rsidR="00591967" w:rsidRPr="00D916DD">
        <w:rPr>
          <w:rFonts w:ascii="Times New Roman" w:hAnsi="Times New Roman" w:cs="Times New Roman" w:hint="eastAsia"/>
          <w:b/>
          <w:sz w:val="24"/>
          <w:szCs w:val="24"/>
        </w:rPr>
        <w:t>Break</w:t>
      </w:r>
      <w:r w:rsidR="006E60D2" w:rsidRPr="00D916DD">
        <w:rPr>
          <w:rFonts w:ascii="Times New Roman" w:hAnsi="Times New Roman" w:cs="Times New Roman" w:hint="eastAsia"/>
          <w:b/>
          <w:sz w:val="24"/>
          <w:szCs w:val="24"/>
        </w:rPr>
        <w:t>, Conference Place</w:t>
      </w:r>
    </w:p>
    <w:p w:rsidR="004A22B8" w:rsidRPr="00E7153E" w:rsidRDefault="004A22B8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786472" w:rsidRDefault="00786472" w:rsidP="00C67D60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14:00-15:00</w:t>
      </w:r>
      <w:r w:rsidR="00F34E60" w:rsidRPr="00C67D60">
        <w:rPr>
          <w:rFonts w:ascii="Times New Roman" w:hAnsi="Times New Roman" w:cs="Times New Roman"/>
          <w:sz w:val="24"/>
          <w:szCs w:val="24"/>
        </w:rPr>
        <w:t>, Presentation and Discussion</w:t>
      </w:r>
      <w:r w:rsidR="00F34E60" w:rsidRPr="00C67D60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34E60">
        <w:rPr>
          <w:rFonts w:ascii="Times New Roman" w:hAnsi="Times New Roman" w:cs="Times New Roman" w:hint="eastAsia"/>
          <w:b/>
          <w:sz w:val="24"/>
          <w:szCs w:val="24"/>
        </w:rPr>
        <w:t>each speaker has 30 minutes, including the time for question and reply</w:t>
      </w:r>
    </w:p>
    <w:p w:rsidR="00F34E60" w:rsidRDefault="00F34E60" w:rsidP="00F34E60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b/>
          <w:sz w:val="24"/>
          <w:szCs w:val="24"/>
        </w:rPr>
      </w:pPr>
      <w:r w:rsidRPr="00D916DD">
        <w:rPr>
          <w:rFonts w:ascii="Times New Roman" w:hAnsi="Times New Roman" w:cs="Times New Roman" w:hint="eastAsia"/>
          <w:sz w:val="24"/>
          <w:szCs w:val="24"/>
        </w:rPr>
        <w:t>Chair</w:t>
      </w:r>
      <w:r>
        <w:rPr>
          <w:rFonts w:ascii="Times New Roman" w:eastAsia="Microsoft YaHei UI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Pr="002C0F1F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 xml:space="preserve">Koji Nakatogawa </w:t>
      </w:r>
      <w:r w:rsidRPr="002C0F1F">
        <w:rPr>
          <w:rFonts w:ascii="Times New Roman" w:hAnsi="Times New Roman" w:cs="Times New Roman"/>
          <w:sz w:val="24"/>
          <w:szCs w:val="24"/>
        </w:rPr>
        <w:t>(Hokkaido University, Japan</w:t>
      </w:r>
      <w:r w:rsidR="00E5206B">
        <w:rPr>
          <w:rFonts w:ascii="Times New Roman" w:hAnsi="Times New Roman" w:cs="Times New Roman" w:hint="eastAsia"/>
          <w:sz w:val="24"/>
          <w:szCs w:val="24"/>
        </w:rPr>
        <w:t>)</w:t>
      </w:r>
    </w:p>
    <w:p w:rsidR="00472272" w:rsidRPr="00E7153E" w:rsidRDefault="00472272" w:rsidP="0047227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Pr="00E7153E">
        <w:rPr>
          <w:rFonts w:ascii="Times New Roman" w:hAnsi="Times New Roman" w:cs="Times New Roman"/>
          <w:sz w:val="24"/>
          <w:szCs w:val="24"/>
        </w:rPr>
        <w:t xml:space="preserve">Jiang Yi </w:t>
      </w:r>
      <w:r w:rsidRPr="00E7153E">
        <w:rPr>
          <w:rFonts w:ascii="Times New Roman" w:hAnsi="Times New Roman" w:cs="Times New Roman"/>
          <w:kern w:val="0"/>
          <w:sz w:val="24"/>
          <w:szCs w:val="24"/>
        </w:rPr>
        <w:t>(Beijing Normal University, China)</w:t>
      </w:r>
      <w:r w:rsidRPr="00E7153E">
        <w:rPr>
          <w:rFonts w:ascii="Times New Roman" w:hAnsi="Times New Roman" w:cs="Times New Roman"/>
          <w:sz w:val="24"/>
          <w:szCs w:val="24"/>
        </w:rPr>
        <w:t>: “</w:t>
      </w:r>
      <w:r w:rsidRPr="00E7153E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>The Revival of Metaphysics and the New Understanding of Logic</w:t>
      </w:r>
      <w:r w:rsidRPr="00E7153E">
        <w:rPr>
          <w:rFonts w:ascii="Times New Roman" w:hAnsi="Times New Roman" w:cs="Times New Roman"/>
          <w:sz w:val="24"/>
          <w:szCs w:val="24"/>
        </w:rPr>
        <w:t>”</w:t>
      </w:r>
    </w:p>
    <w:p w:rsidR="00786472" w:rsidRPr="00786472" w:rsidRDefault="00A51095" w:rsidP="0078647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Dr</w:t>
      </w:r>
      <w:r w:rsidR="00786472" w:rsidRPr="0078647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LI Qilin</w:t>
      </w:r>
      <w:r w:rsidR="00786472" w:rsidRPr="00786472">
        <w:rPr>
          <w:rFonts w:ascii="Times New Roman" w:hAnsi="Times New Roman" w:cs="Times New Roman" w:hint="eastAsia"/>
          <w:sz w:val="24"/>
          <w:szCs w:val="24"/>
        </w:rPr>
        <w:t xml:space="preserve"> (Peking University, </w:t>
      </w:r>
      <w:r w:rsidR="00F34E60">
        <w:rPr>
          <w:rFonts w:ascii="Times New Roman" w:hAnsi="Times New Roman" w:cs="Times New Roman" w:hint="eastAsia"/>
          <w:sz w:val="24"/>
          <w:szCs w:val="24"/>
        </w:rPr>
        <w:t>China</w:t>
      </w:r>
      <w:r w:rsidR="00786472" w:rsidRPr="00786472">
        <w:rPr>
          <w:rFonts w:ascii="Times New Roman" w:hAnsi="Times New Roman" w:cs="Times New Roman" w:hint="eastAsia"/>
          <w:sz w:val="24"/>
          <w:szCs w:val="24"/>
        </w:rPr>
        <w:t xml:space="preserve">): </w:t>
      </w:r>
      <w:r w:rsidR="00786472" w:rsidRPr="00786472">
        <w:rPr>
          <w:rFonts w:ascii="Times New Roman" w:hAnsi="Times New Roman" w:cs="Times New Roman"/>
          <w:sz w:val="24"/>
          <w:szCs w:val="24"/>
        </w:rPr>
        <w:t>“</w:t>
      </w:r>
      <w:r w:rsidRPr="00A51095">
        <w:rPr>
          <w:rFonts w:ascii="Times New Roman" w:hAnsi="Times New Roman" w:cs="Times New Roman" w:hint="eastAsia"/>
          <w:sz w:val="24"/>
          <w:szCs w:val="24"/>
        </w:rPr>
        <w:t>Knowing as a Mental State and the Gettier Problem</w:t>
      </w:r>
      <w:r w:rsidR="00786472" w:rsidRPr="00786472">
        <w:rPr>
          <w:rFonts w:ascii="Times New Roman" w:hAnsi="Times New Roman" w:cs="Times New Roman"/>
          <w:sz w:val="24"/>
          <w:szCs w:val="24"/>
        </w:rPr>
        <w:t>”</w:t>
      </w:r>
    </w:p>
    <w:p w:rsidR="00786472" w:rsidRDefault="00786472" w:rsidP="00C67D60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786472" w:rsidRDefault="00786472" w:rsidP="00C67D60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C67D6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C67D60">
        <w:rPr>
          <w:rFonts w:ascii="Times New Roman" w:hAnsi="Times New Roman" w:cs="Times New Roman"/>
          <w:b/>
          <w:sz w:val="24"/>
          <w:szCs w:val="24"/>
        </w:rPr>
        <w:t>:</w:t>
      </w:r>
      <w:r w:rsidRPr="00C67D60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C67D60">
        <w:rPr>
          <w:rFonts w:ascii="Times New Roman" w:hAnsi="Times New Roman" w:cs="Times New Roman"/>
          <w:b/>
          <w:sz w:val="24"/>
          <w:szCs w:val="24"/>
        </w:rPr>
        <w:t>0-1</w:t>
      </w:r>
      <w:r w:rsidRPr="00C67D60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C67D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C67D6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Short Tea Break</w:t>
      </w:r>
    </w:p>
    <w:p w:rsidR="00786472" w:rsidRPr="00786472" w:rsidRDefault="00786472" w:rsidP="00C67D60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F34E60" w:rsidRDefault="00F34E60" w:rsidP="00C67D60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Two groups meet together, attend four invited speeches.</w:t>
      </w:r>
    </w:p>
    <w:p w:rsidR="00F34E60" w:rsidRDefault="00F34E60" w:rsidP="00C67D60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</w:p>
    <w:p w:rsidR="004A22B8" w:rsidRPr="00C67D60" w:rsidRDefault="00A365FC" w:rsidP="00C67D60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C67D60">
        <w:rPr>
          <w:rFonts w:ascii="Times New Roman" w:hAnsi="Times New Roman" w:cs="Times New Roman"/>
          <w:b/>
          <w:sz w:val="24"/>
          <w:szCs w:val="24"/>
        </w:rPr>
        <w:t>1</w:t>
      </w:r>
      <w:r w:rsidR="00786472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C67D60">
        <w:rPr>
          <w:rFonts w:ascii="Times New Roman" w:hAnsi="Times New Roman" w:cs="Times New Roman"/>
          <w:b/>
          <w:sz w:val="24"/>
          <w:szCs w:val="24"/>
        </w:rPr>
        <w:t>:</w:t>
      </w:r>
      <w:r w:rsidR="00786472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C67D60">
        <w:rPr>
          <w:rFonts w:ascii="Times New Roman" w:hAnsi="Times New Roman" w:cs="Times New Roman"/>
          <w:b/>
          <w:sz w:val="24"/>
          <w:szCs w:val="24"/>
        </w:rPr>
        <w:t>0-1</w:t>
      </w:r>
      <w:r w:rsidR="00786472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C67D60">
        <w:rPr>
          <w:rFonts w:ascii="Times New Roman" w:hAnsi="Times New Roman" w:cs="Times New Roman"/>
          <w:b/>
          <w:sz w:val="24"/>
          <w:szCs w:val="24"/>
        </w:rPr>
        <w:t>:</w:t>
      </w:r>
      <w:r w:rsidR="00786472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C67D60">
        <w:rPr>
          <w:rFonts w:ascii="Times New Roman" w:hAnsi="Times New Roman" w:cs="Times New Roman"/>
          <w:b/>
          <w:sz w:val="24"/>
          <w:szCs w:val="24"/>
        </w:rPr>
        <w:t>0</w:t>
      </w:r>
      <w:r w:rsidR="001B4602" w:rsidRPr="00C67D60">
        <w:rPr>
          <w:rFonts w:ascii="Times New Roman" w:hAnsi="Times New Roman" w:cs="Times New Roman" w:hint="eastAsia"/>
          <w:b/>
          <w:sz w:val="24"/>
          <w:szCs w:val="24"/>
        </w:rPr>
        <w:t>, Invited Speeches</w:t>
      </w:r>
      <w:r w:rsidR="00C67D60" w:rsidRPr="00C67D60">
        <w:rPr>
          <w:rFonts w:ascii="Times New Roman" w:hAnsi="Times New Roman" w:cs="Times New Roman" w:hint="eastAsia"/>
          <w:b/>
          <w:sz w:val="24"/>
          <w:szCs w:val="24"/>
        </w:rPr>
        <w:t xml:space="preserve">, each </w:t>
      </w:r>
      <w:r w:rsidR="00C67D60" w:rsidRPr="00C67D60">
        <w:rPr>
          <w:rFonts w:ascii="Times New Roman" w:hAnsi="Times New Roman" w:cs="Times New Roman"/>
          <w:b/>
          <w:sz w:val="24"/>
          <w:szCs w:val="24"/>
        </w:rPr>
        <w:t>s</w:t>
      </w:r>
      <w:r w:rsidR="00C67D60">
        <w:rPr>
          <w:rFonts w:ascii="Times New Roman" w:hAnsi="Times New Roman" w:cs="Times New Roman" w:hint="eastAsia"/>
          <w:b/>
          <w:sz w:val="24"/>
          <w:szCs w:val="24"/>
        </w:rPr>
        <w:t>peaker</w:t>
      </w:r>
      <w:r w:rsidR="00C67D60" w:rsidRPr="00C67D60">
        <w:rPr>
          <w:rFonts w:ascii="Times New Roman" w:hAnsi="Times New Roman" w:cs="Times New Roman" w:hint="eastAsia"/>
          <w:b/>
          <w:sz w:val="24"/>
          <w:szCs w:val="24"/>
        </w:rPr>
        <w:t xml:space="preserve"> has 40 minutes, including the time for question and reply</w:t>
      </w:r>
    </w:p>
    <w:p w:rsidR="00A365FC" w:rsidRDefault="00A365FC" w:rsidP="00A365F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F051A3">
        <w:rPr>
          <w:rFonts w:ascii="Times New Roman" w:hAnsi="Times New Roman" w:cs="Times New Roman" w:hint="eastAsia"/>
          <w:sz w:val="24"/>
          <w:szCs w:val="24"/>
        </w:rPr>
        <w:t xml:space="preserve">B114, </w:t>
      </w:r>
      <w:r w:rsidR="00F8300C">
        <w:rPr>
          <w:rFonts w:ascii="Times New Roman" w:hAnsi="Times New Roman" w:cs="Times New Roman" w:hint="eastAsia"/>
          <w:sz w:val="24"/>
          <w:szCs w:val="24"/>
        </w:rPr>
        <w:t>Dept</w:t>
      </w:r>
      <w:r w:rsidR="00F051A3">
        <w:rPr>
          <w:rFonts w:ascii="Times New Roman" w:hAnsi="Times New Roman" w:cs="Times New Roman" w:hint="eastAsia"/>
          <w:sz w:val="24"/>
          <w:szCs w:val="24"/>
        </w:rPr>
        <w:t>.</w:t>
      </w:r>
      <w:r w:rsidR="00F8300C">
        <w:rPr>
          <w:rFonts w:ascii="Times New Roman" w:hAnsi="Times New Roman" w:cs="Times New Roman" w:hint="eastAsia"/>
          <w:sz w:val="24"/>
          <w:szCs w:val="24"/>
        </w:rPr>
        <w:t xml:space="preserve"> of Philosophy</w:t>
      </w:r>
      <w:r>
        <w:rPr>
          <w:rFonts w:ascii="Times New Roman" w:hAnsi="Times New Roman" w:cs="Times New Roman" w:hint="eastAsia"/>
          <w:sz w:val="24"/>
          <w:szCs w:val="24"/>
        </w:rPr>
        <w:t>, PKU</w:t>
      </w:r>
    </w:p>
    <w:p w:rsidR="004A22B8" w:rsidRPr="00E7153E" w:rsidRDefault="004A22B8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 xml:space="preserve">Chair: </w:t>
      </w:r>
      <w:r w:rsidR="00AB3CAA" w:rsidRPr="00E7153E">
        <w:rPr>
          <w:rFonts w:ascii="Times New Roman" w:hAnsi="Times New Roman" w:cs="Times New Roman"/>
          <w:sz w:val="24"/>
          <w:szCs w:val="24"/>
        </w:rPr>
        <w:t>Professor Michael Nelson (UC-Riverside, USA)</w:t>
      </w:r>
    </w:p>
    <w:p w:rsidR="00417F59" w:rsidRPr="00E7153E" w:rsidRDefault="005C7250" w:rsidP="00417F59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417F59" w:rsidRPr="00E7153E">
        <w:rPr>
          <w:rFonts w:ascii="Times New Roman" w:hAnsi="Times New Roman" w:cs="Times New Roman"/>
          <w:sz w:val="24"/>
          <w:szCs w:val="24"/>
        </w:rPr>
        <w:t xml:space="preserve">Douglas Lackey (Baruch College </w:t>
      </w:r>
      <w:r>
        <w:rPr>
          <w:rFonts w:ascii="Times New Roman" w:hAnsi="Times New Roman" w:cs="Times New Roman"/>
          <w:sz w:val="24"/>
          <w:szCs w:val="24"/>
        </w:rPr>
        <w:sym w:font="Symbol" w:char="F026"/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17F59" w:rsidRPr="00E7153E">
        <w:rPr>
          <w:rFonts w:ascii="Times New Roman" w:hAnsi="Times New Roman" w:cs="Times New Roman"/>
          <w:sz w:val="24"/>
          <w:szCs w:val="24"/>
        </w:rPr>
        <w:t>City University of New York, USA): “Williamson and Resurrection”</w:t>
      </w:r>
    </w:p>
    <w:p w:rsidR="004D239D" w:rsidRPr="00E7153E" w:rsidRDefault="007F28F6" w:rsidP="004D239D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 xml:space="preserve">Professor </w:t>
      </w:r>
      <w:r w:rsidR="004A22B8" w:rsidRPr="00E7153E">
        <w:rPr>
          <w:rFonts w:ascii="Times New Roman" w:hAnsi="Times New Roman" w:cs="Times New Roman"/>
          <w:sz w:val="24"/>
          <w:szCs w:val="24"/>
        </w:rPr>
        <w:t>Ne</w:t>
      </w:r>
      <w:r w:rsidR="00EE72CF">
        <w:rPr>
          <w:rFonts w:ascii="Times New Roman" w:hAnsi="Times New Roman" w:cs="Times New Roman" w:hint="eastAsia"/>
          <w:sz w:val="24"/>
          <w:szCs w:val="24"/>
        </w:rPr>
        <w:t>n</w:t>
      </w:r>
      <w:r w:rsidR="004A22B8" w:rsidRPr="00E7153E">
        <w:rPr>
          <w:rFonts w:ascii="Times New Roman" w:hAnsi="Times New Roman" w:cs="Times New Roman"/>
          <w:sz w:val="24"/>
          <w:szCs w:val="24"/>
        </w:rPr>
        <w:t>ad Miscevic (</w:t>
      </w:r>
      <w:r w:rsidR="005C7250" w:rsidRPr="007D46CB">
        <w:rPr>
          <w:rFonts w:ascii="Times New Roman" w:hAnsi="Times New Roman" w:cs="Times New Roman"/>
          <w:kern w:val="0"/>
          <w:sz w:val="24"/>
          <w:szCs w:val="24"/>
        </w:rPr>
        <w:t xml:space="preserve">University of Maribor </w:t>
      </w:r>
      <w:r w:rsidR="00E5206B">
        <w:rPr>
          <w:rFonts w:ascii="Times New Roman" w:hAnsi="Times New Roman" w:cs="Times New Roman"/>
          <w:kern w:val="0"/>
          <w:sz w:val="24"/>
          <w:szCs w:val="24"/>
        </w:rPr>
        <w:sym w:font="Symbol" w:char="F026"/>
      </w:r>
      <w:r w:rsidR="005C7250" w:rsidRPr="007D46CB">
        <w:rPr>
          <w:rFonts w:ascii="Times New Roman" w:hAnsi="Times New Roman" w:cs="Times New Roman"/>
          <w:kern w:val="0"/>
          <w:sz w:val="24"/>
          <w:szCs w:val="24"/>
        </w:rPr>
        <w:t xml:space="preserve"> Central European University</w:t>
      </w:r>
      <w:r w:rsidR="005C7250" w:rsidRPr="007D46CB">
        <w:rPr>
          <w:rFonts w:ascii="Times New Roman" w:hAnsi="Times New Roman" w:cs="Times New Roman" w:hint="eastAsia"/>
          <w:kern w:val="0"/>
          <w:sz w:val="24"/>
          <w:szCs w:val="24"/>
        </w:rPr>
        <w:t>,</w:t>
      </w:r>
      <w:r w:rsidR="005C7250" w:rsidRPr="007D46CB">
        <w:rPr>
          <w:rFonts w:ascii="Times New Roman" w:hAnsi="Times New Roman" w:cs="Times New Roman"/>
          <w:kern w:val="0"/>
          <w:sz w:val="24"/>
          <w:szCs w:val="24"/>
        </w:rPr>
        <w:t xml:space="preserve"> Cr</w:t>
      </w:r>
      <w:r w:rsidR="005C7250" w:rsidRPr="002C0F1F">
        <w:rPr>
          <w:rFonts w:ascii="Times New Roman" w:hAnsi="Times New Roman" w:cs="Times New Roman"/>
          <w:sz w:val="24"/>
          <w:szCs w:val="24"/>
        </w:rPr>
        <w:t>oatia)</w:t>
      </w:r>
      <w:r w:rsidR="004A22B8" w:rsidRPr="00E7153E">
        <w:rPr>
          <w:rFonts w:ascii="Times New Roman" w:hAnsi="Times New Roman" w:cs="Times New Roman"/>
          <w:sz w:val="24"/>
          <w:szCs w:val="24"/>
        </w:rPr>
        <w:t>:</w:t>
      </w:r>
      <w:r w:rsidR="004D239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D239D">
        <w:rPr>
          <w:rFonts w:ascii="Times New Roman" w:hAnsi="Times New Roman" w:cs="Times New Roman"/>
          <w:sz w:val="24"/>
          <w:szCs w:val="24"/>
        </w:rPr>
        <w:t>“</w:t>
      </w:r>
      <w:r w:rsidR="004D239D">
        <w:rPr>
          <w:rFonts w:ascii="Times New Roman" w:hAnsi="Times New Roman" w:cs="Times New Roman" w:hint="eastAsia"/>
          <w:sz w:val="24"/>
          <w:szCs w:val="24"/>
        </w:rPr>
        <w:t>Tim Williamson on Pejoriatives and Their Semantic Status</w:t>
      </w:r>
      <w:r w:rsidR="009B362B">
        <w:rPr>
          <w:rFonts w:ascii="Times New Roman" w:hAnsi="Times New Roman" w:cs="Times New Roman" w:hint="eastAsia"/>
          <w:sz w:val="24"/>
          <w:szCs w:val="24"/>
        </w:rPr>
        <w:t>--</w:t>
      </w:r>
      <w:r w:rsidR="004D239D">
        <w:rPr>
          <w:rFonts w:ascii="Times New Roman" w:hAnsi="Times New Roman" w:cs="Times New Roman" w:hint="eastAsia"/>
          <w:sz w:val="24"/>
          <w:szCs w:val="24"/>
        </w:rPr>
        <w:t>A Critical Discussion</w:t>
      </w:r>
      <w:r w:rsidR="004D239D">
        <w:rPr>
          <w:rFonts w:ascii="Times New Roman" w:hAnsi="Times New Roman" w:cs="Times New Roman"/>
          <w:sz w:val="24"/>
          <w:szCs w:val="24"/>
        </w:rPr>
        <w:t>”</w:t>
      </w:r>
      <w:r w:rsidR="004D239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4A22B8" w:rsidRDefault="004A22B8" w:rsidP="004D239D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6F45A8" w:rsidRPr="00E7153E" w:rsidRDefault="006F45A8" w:rsidP="006F45A8">
      <w:pPr>
        <w:adjustRightInd w:val="0"/>
        <w:snapToGrid w:val="0"/>
        <w:ind w:left="482" w:hangingChars="200" w:hanging="482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b/>
          <w:sz w:val="24"/>
          <w:szCs w:val="24"/>
        </w:rPr>
        <w:t>1</w:t>
      </w:r>
      <w:r w:rsidR="00786472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 w:rsidR="00786472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E7153E">
        <w:rPr>
          <w:rFonts w:ascii="Times New Roman" w:hAnsi="Times New Roman" w:cs="Times New Roman"/>
          <w:b/>
          <w:sz w:val="24"/>
          <w:szCs w:val="24"/>
        </w:rPr>
        <w:t>0-1</w:t>
      </w:r>
      <w:r w:rsidR="00786472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E7153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E7153E">
        <w:rPr>
          <w:rFonts w:ascii="Times New Roman" w:hAnsi="Times New Roman" w:cs="Times New Roman"/>
          <w:b/>
          <w:sz w:val="24"/>
          <w:szCs w:val="24"/>
        </w:rPr>
        <w:t xml:space="preserve">0, </w:t>
      </w:r>
      <w:r w:rsidR="00786472">
        <w:rPr>
          <w:rFonts w:ascii="Times New Roman" w:hAnsi="Times New Roman" w:cs="Times New Roman" w:hint="eastAsia"/>
          <w:b/>
          <w:sz w:val="24"/>
          <w:szCs w:val="24"/>
        </w:rPr>
        <w:t xml:space="preserve">Short </w:t>
      </w:r>
      <w:r w:rsidRPr="00E7153E">
        <w:rPr>
          <w:rFonts w:ascii="Times New Roman" w:hAnsi="Times New Roman" w:cs="Times New Roman"/>
          <w:b/>
          <w:sz w:val="24"/>
          <w:szCs w:val="24"/>
        </w:rPr>
        <w:t>Tea Break</w:t>
      </w:r>
    </w:p>
    <w:p w:rsidR="00A365FC" w:rsidRDefault="00A365FC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</w:p>
    <w:p w:rsidR="00A365FC" w:rsidRPr="00E7153E" w:rsidRDefault="00A365FC" w:rsidP="00A365F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1</w:t>
      </w:r>
      <w:r w:rsidR="00786472">
        <w:rPr>
          <w:rFonts w:ascii="Times New Roman" w:hAnsi="Times New Roman" w:cs="Times New Roman" w:hint="eastAsia"/>
          <w:sz w:val="24"/>
          <w:szCs w:val="24"/>
        </w:rPr>
        <w:t>6</w:t>
      </w:r>
      <w:r w:rsidRPr="00E715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E7153E">
        <w:rPr>
          <w:rFonts w:ascii="Times New Roman" w:hAnsi="Times New Roman" w:cs="Times New Roman"/>
          <w:sz w:val="24"/>
          <w:szCs w:val="24"/>
        </w:rPr>
        <w:t>0-1</w:t>
      </w:r>
      <w:r w:rsidR="00786472">
        <w:rPr>
          <w:rFonts w:ascii="Times New Roman" w:hAnsi="Times New Roman" w:cs="Times New Roman" w:hint="eastAsia"/>
          <w:sz w:val="24"/>
          <w:szCs w:val="24"/>
        </w:rPr>
        <w:t>8</w:t>
      </w:r>
      <w:r w:rsidRPr="00E715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Pr="00E7153E">
        <w:rPr>
          <w:rFonts w:ascii="Times New Roman" w:hAnsi="Times New Roman" w:cs="Times New Roman"/>
          <w:sz w:val="24"/>
          <w:szCs w:val="24"/>
        </w:rPr>
        <w:t>0</w:t>
      </w:r>
      <w:r w:rsidR="00C67D60">
        <w:rPr>
          <w:rFonts w:ascii="Times New Roman" w:hAnsi="Times New Roman" w:cs="Times New Roman" w:hint="eastAsia"/>
          <w:sz w:val="24"/>
          <w:szCs w:val="24"/>
        </w:rPr>
        <w:t>,</w:t>
      </w:r>
      <w:r w:rsidR="001B460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67D60" w:rsidRPr="00C67D60">
        <w:rPr>
          <w:rFonts w:ascii="Times New Roman" w:hAnsi="Times New Roman" w:cs="Times New Roman" w:hint="eastAsia"/>
          <w:b/>
          <w:sz w:val="24"/>
          <w:szCs w:val="24"/>
        </w:rPr>
        <w:t xml:space="preserve">Invited Speeches, each </w:t>
      </w:r>
      <w:r w:rsidR="00C67D60">
        <w:rPr>
          <w:rFonts w:ascii="Times New Roman" w:hAnsi="Times New Roman" w:cs="Times New Roman" w:hint="eastAsia"/>
          <w:b/>
          <w:sz w:val="24"/>
          <w:szCs w:val="24"/>
        </w:rPr>
        <w:t>speaker</w:t>
      </w:r>
      <w:r w:rsidR="00C67D60" w:rsidRPr="00C67D60">
        <w:rPr>
          <w:rFonts w:ascii="Times New Roman" w:hAnsi="Times New Roman" w:cs="Times New Roman" w:hint="eastAsia"/>
          <w:b/>
          <w:sz w:val="24"/>
          <w:szCs w:val="24"/>
        </w:rPr>
        <w:t xml:space="preserve"> has 40 minutes, including the time for question and reply</w:t>
      </w:r>
    </w:p>
    <w:p w:rsidR="001B4602" w:rsidRDefault="001B4602" w:rsidP="001B46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Place: </w:t>
      </w:r>
      <w:r w:rsidR="00F051A3">
        <w:rPr>
          <w:rFonts w:ascii="Times New Roman" w:hAnsi="Times New Roman" w:cs="Times New Roman" w:hint="eastAsia"/>
          <w:sz w:val="24"/>
          <w:szCs w:val="24"/>
        </w:rPr>
        <w:t>B114, Dept. of</w:t>
      </w:r>
      <w:r w:rsidR="00F8300C">
        <w:rPr>
          <w:rFonts w:ascii="Times New Roman" w:hAnsi="Times New Roman" w:cs="Times New Roman" w:hint="eastAsia"/>
          <w:sz w:val="24"/>
          <w:szCs w:val="24"/>
        </w:rPr>
        <w:t xml:space="preserve"> Philosophy</w:t>
      </w:r>
      <w:r>
        <w:rPr>
          <w:rFonts w:ascii="Times New Roman" w:hAnsi="Times New Roman" w:cs="Times New Roman" w:hint="eastAsia"/>
          <w:sz w:val="24"/>
          <w:szCs w:val="24"/>
        </w:rPr>
        <w:t>, PKU</w:t>
      </w:r>
    </w:p>
    <w:p w:rsidR="001B4602" w:rsidRPr="00E7153E" w:rsidRDefault="001B4602" w:rsidP="00F4778B">
      <w:pPr>
        <w:adjustRightInd w:val="0"/>
        <w:snapToGrid w:val="0"/>
        <w:spacing w:beforeLines="50" w:before="156" w:afterLines="50" w:after="156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E7153E">
        <w:rPr>
          <w:rFonts w:ascii="Times New Roman" w:hAnsi="Times New Roman" w:cs="Times New Roman"/>
          <w:sz w:val="24"/>
          <w:szCs w:val="24"/>
        </w:rPr>
        <w:t>Chair: Professor Roy Cook</w:t>
      </w:r>
    </w:p>
    <w:p w:rsidR="004A22B8" w:rsidRPr="00E7153E" w:rsidRDefault="00F25A57" w:rsidP="0024229B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4A22B8" w:rsidRPr="00E7153E">
        <w:rPr>
          <w:rFonts w:ascii="Times New Roman" w:hAnsi="Times New Roman" w:cs="Times New Roman"/>
          <w:kern w:val="0"/>
          <w:sz w:val="24"/>
          <w:szCs w:val="24"/>
        </w:rPr>
        <w:t>Chen Jiaming (Xiamen University, China):</w:t>
      </w:r>
      <w:r w:rsidR="004A22B8" w:rsidRPr="00E7153E">
        <w:rPr>
          <w:rFonts w:ascii="Times New Roman" w:hAnsi="Times New Roman" w:cs="Times New Roman"/>
          <w:sz w:val="24"/>
          <w:szCs w:val="24"/>
        </w:rPr>
        <w:t xml:space="preserve"> “‘Knowledge First’ and ‘the Space of Reasons’”</w:t>
      </w:r>
    </w:p>
    <w:p w:rsidR="004A22B8" w:rsidRDefault="00F25A57" w:rsidP="001B46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4A22B8" w:rsidRPr="00E7153E">
        <w:rPr>
          <w:rFonts w:ascii="Times New Roman" w:hAnsi="Times New Roman" w:cs="Times New Roman"/>
          <w:sz w:val="24"/>
          <w:szCs w:val="24"/>
        </w:rPr>
        <w:t>Oy</w:t>
      </w:r>
      <w:r w:rsidR="00DC5656">
        <w:rPr>
          <w:rFonts w:ascii="Times New Roman" w:hAnsi="Times New Roman" w:cs="Times New Roman" w:hint="eastAsia"/>
          <w:sz w:val="24"/>
          <w:szCs w:val="24"/>
        </w:rPr>
        <w:t>s</w:t>
      </w:r>
      <w:r w:rsidR="004A22B8" w:rsidRPr="00E7153E">
        <w:rPr>
          <w:rFonts w:ascii="Times New Roman" w:hAnsi="Times New Roman" w:cs="Times New Roman"/>
          <w:sz w:val="24"/>
          <w:szCs w:val="24"/>
        </w:rPr>
        <w:t>tein Linnebo (University of Oslo, Norway): “Williamson on Absolute Generality”</w:t>
      </w:r>
    </w:p>
    <w:p w:rsidR="001B4602" w:rsidRDefault="001B4602" w:rsidP="001B46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9B362B" w:rsidRDefault="009B362B" w:rsidP="001B46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786472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:00-1</w:t>
      </w:r>
      <w:r w:rsidR="00786472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:0</w:t>
      </w:r>
      <w:r w:rsidR="00786472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, Professor Chen Bo (Peking University, China): Closing Address</w:t>
      </w:r>
    </w:p>
    <w:p w:rsidR="009B362B" w:rsidRDefault="009B362B" w:rsidP="001B46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1B4602" w:rsidRDefault="001B4602" w:rsidP="001B46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18:</w:t>
      </w:r>
      <w:r w:rsidR="00786472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0-20:</w:t>
      </w:r>
      <w:r w:rsidR="00786472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0, </w:t>
      </w:r>
      <w:r w:rsidRPr="001B4602">
        <w:rPr>
          <w:rFonts w:ascii="Times New Roman" w:hAnsi="Times New Roman" w:cs="Times New Roman"/>
          <w:sz w:val="24"/>
          <w:szCs w:val="24"/>
        </w:rPr>
        <w:t>Reception banquet</w:t>
      </w:r>
      <w:r>
        <w:rPr>
          <w:rFonts w:ascii="Times New Roman" w:hAnsi="Times New Roman" w:cs="Times New Roman" w:hint="eastAsia"/>
          <w:sz w:val="24"/>
          <w:szCs w:val="24"/>
        </w:rPr>
        <w:t>, Beijing Post Conference Cent</w:t>
      </w:r>
      <w:r w:rsidR="00D2482F"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r</w:t>
      </w:r>
    </w:p>
    <w:p w:rsidR="006F45A8" w:rsidRDefault="006F45A8" w:rsidP="001B46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6F45A8" w:rsidRDefault="006F45A8" w:rsidP="001B46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October 18, 2015</w:t>
      </w:r>
    </w:p>
    <w:p w:rsidR="006F45A8" w:rsidRPr="00E7153E" w:rsidRDefault="006F45A8" w:rsidP="001B4602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Tour to Great Wall and Summer Palace</w:t>
      </w:r>
    </w:p>
    <w:sectPr w:rsidR="006F45A8" w:rsidRPr="00E715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A9" w:rsidRDefault="001A33A9" w:rsidP="00895516">
      <w:r>
        <w:separator/>
      </w:r>
    </w:p>
  </w:endnote>
  <w:endnote w:type="continuationSeparator" w:id="0">
    <w:p w:rsidR="001A33A9" w:rsidRDefault="001A33A9" w:rsidP="008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楷体_GB2312">
    <w:altName w:val="楷体"/>
    <w:charset w:val="86"/>
    <w:family w:val="modern"/>
    <w:pitch w:val="fixed"/>
    <w:sig w:usb0="00000003" w:usb1="38CF7CFA" w:usb2="00000016" w:usb3="00000000" w:csb0="00040001" w:csb1="00000000"/>
  </w:font>
  <w:font w:name="Hoefler Tex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931761"/>
      <w:docPartObj>
        <w:docPartGallery w:val="Page Numbers (Bottom of Page)"/>
        <w:docPartUnique/>
      </w:docPartObj>
    </w:sdtPr>
    <w:sdtEndPr/>
    <w:sdtContent>
      <w:p w:rsidR="00895516" w:rsidRDefault="0089551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438" w:rsidRPr="00816438">
          <w:rPr>
            <w:noProof/>
            <w:lang w:val="zh-CN"/>
          </w:rPr>
          <w:t>1</w:t>
        </w:r>
        <w:r>
          <w:fldChar w:fldCharType="end"/>
        </w:r>
      </w:p>
    </w:sdtContent>
  </w:sdt>
  <w:p w:rsidR="00895516" w:rsidRDefault="008955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A9" w:rsidRDefault="001A33A9" w:rsidP="00895516">
      <w:r>
        <w:separator/>
      </w:r>
    </w:p>
  </w:footnote>
  <w:footnote w:type="continuationSeparator" w:id="0">
    <w:p w:rsidR="001A33A9" w:rsidRDefault="001A33A9" w:rsidP="0089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FF"/>
    <w:rsid w:val="00044842"/>
    <w:rsid w:val="000944D3"/>
    <w:rsid w:val="000A4EE1"/>
    <w:rsid w:val="000F281B"/>
    <w:rsid w:val="001718F6"/>
    <w:rsid w:val="001770DB"/>
    <w:rsid w:val="001A33A9"/>
    <w:rsid w:val="001B4602"/>
    <w:rsid w:val="001E57D7"/>
    <w:rsid w:val="00200ACC"/>
    <w:rsid w:val="0021559F"/>
    <w:rsid w:val="0024229B"/>
    <w:rsid w:val="00242802"/>
    <w:rsid w:val="0029204B"/>
    <w:rsid w:val="002B2705"/>
    <w:rsid w:val="002D4E3C"/>
    <w:rsid w:val="002F4A77"/>
    <w:rsid w:val="003214EE"/>
    <w:rsid w:val="00367EBF"/>
    <w:rsid w:val="003716D5"/>
    <w:rsid w:val="00401708"/>
    <w:rsid w:val="0041258B"/>
    <w:rsid w:val="00417F59"/>
    <w:rsid w:val="00420419"/>
    <w:rsid w:val="00422073"/>
    <w:rsid w:val="0047091D"/>
    <w:rsid w:val="00472272"/>
    <w:rsid w:val="004A22B8"/>
    <w:rsid w:val="004D239D"/>
    <w:rsid w:val="005155D7"/>
    <w:rsid w:val="00565BB8"/>
    <w:rsid w:val="0057657A"/>
    <w:rsid w:val="00591967"/>
    <w:rsid w:val="005B38E3"/>
    <w:rsid w:val="005C7250"/>
    <w:rsid w:val="005F0A96"/>
    <w:rsid w:val="0060653E"/>
    <w:rsid w:val="0061141E"/>
    <w:rsid w:val="00690538"/>
    <w:rsid w:val="006E0DB8"/>
    <w:rsid w:val="006E60D2"/>
    <w:rsid w:val="006F45A8"/>
    <w:rsid w:val="006F7B92"/>
    <w:rsid w:val="00741B9F"/>
    <w:rsid w:val="00786472"/>
    <w:rsid w:val="00790F7B"/>
    <w:rsid w:val="007C2E48"/>
    <w:rsid w:val="007D2F06"/>
    <w:rsid w:val="007E74D3"/>
    <w:rsid w:val="007F13F4"/>
    <w:rsid w:val="007F28F6"/>
    <w:rsid w:val="00816438"/>
    <w:rsid w:val="00832919"/>
    <w:rsid w:val="00854DB7"/>
    <w:rsid w:val="00892D07"/>
    <w:rsid w:val="00895516"/>
    <w:rsid w:val="008E09CB"/>
    <w:rsid w:val="008F28C9"/>
    <w:rsid w:val="00906A00"/>
    <w:rsid w:val="00933FA0"/>
    <w:rsid w:val="00977CA9"/>
    <w:rsid w:val="00987D48"/>
    <w:rsid w:val="009B362B"/>
    <w:rsid w:val="00A12FB5"/>
    <w:rsid w:val="00A365FC"/>
    <w:rsid w:val="00A4298A"/>
    <w:rsid w:val="00A44AC9"/>
    <w:rsid w:val="00A47649"/>
    <w:rsid w:val="00A51095"/>
    <w:rsid w:val="00AB3CAA"/>
    <w:rsid w:val="00AC6290"/>
    <w:rsid w:val="00AD217F"/>
    <w:rsid w:val="00AF16BD"/>
    <w:rsid w:val="00B0070C"/>
    <w:rsid w:val="00B70977"/>
    <w:rsid w:val="00B774C6"/>
    <w:rsid w:val="00BE67BD"/>
    <w:rsid w:val="00C04986"/>
    <w:rsid w:val="00C0559E"/>
    <w:rsid w:val="00C64CCB"/>
    <w:rsid w:val="00C664FF"/>
    <w:rsid w:val="00C67D60"/>
    <w:rsid w:val="00C80BC0"/>
    <w:rsid w:val="00CA14E6"/>
    <w:rsid w:val="00CB1669"/>
    <w:rsid w:val="00D2482F"/>
    <w:rsid w:val="00D528ED"/>
    <w:rsid w:val="00D873B9"/>
    <w:rsid w:val="00D916DD"/>
    <w:rsid w:val="00DC1065"/>
    <w:rsid w:val="00DC5656"/>
    <w:rsid w:val="00E23361"/>
    <w:rsid w:val="00E5206B"/>
    <w:rsid w:val="00E7153E"/>
    <w:rsid w:val="00E85991"/>
    <w:rsid w:val="00EC30D8"/>
    <w:rsid w:val="00EE72CF"/>
    <w:rsid w:val="00F051A3"/>
    <w:rsid w:val="00F218FA"/>
    <w:rsid w:val="00F25A57"/>
    <w:rsid w:val="00F326B7"/>
    <w:rsid w:val="00F34E60"/>
    <w:rsid w:val="00F4778B"/>
    <w:rsid w:val="00F72553"/>
    <w:rsid w:val="00F8300C"/>
    <w:rsid w:val="00FA4673"/>
    <w:rsid w:val="00FA5EFF"/>
    <w:rsid w:val="00FC7572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17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D217F"/>
  </w:style>
  <w:style w:type="paragraph" w:styleId="a3">
    <w:name w:val="Date"/>
    <w:basedOn w:val="a"/>
    <w:next w:val="a"/>
    <w:link w:val="Char"/>
    <w:uiPriority w:val="99"/>
    <w:semiHidden/>
    <w:unhideWhenUsed/>
    <w:rsid w:val="004A22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A22B8"/>
  </w:style>
  <w:style w:type="paragraph" w:styleId="a4">
    <w:name w:val="Balloon Text"/>
    <w:basedOn w:val="a"/>
    <w:link w:val="Char0"/>
    <w:uiPriority w:val="99"/>
    <w:semiHidden/>
    <w:unhideWhenUsed/>
    <w:rsid w:val="00FA5EF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A5EF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55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9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955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17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D217F"/>
  </w:style>
  <w:style w:type="paragraph" w:styleId="a3">
    <w:name w:val="Date"/>
    <w:basedOn w:val="a"/>
    <w:next w:val="a"/>
    <w:link w:val="Char"/>
    <w:uiPriority w:val="99"/>
    <w:semiHidden/>
    <w:unhideWhenUsed/>
    <w:rsid w:val="004A22B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A22B8"/>
  </w:style>
  <w:style w:type="paragraph" w:styleId="a4">
    <w:name w:val="Balloon Text"/>
    <w:basedOn w:val="a"/>
    <w:link w:val="Char0"/>
    <w:uiPriority w:val="99"/>
    <w:semiHidden/>
    <w:unhideWhenUsed/>
    <w:rsid w:val="00FA5EF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A5EF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551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9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95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chen</dc:creator>
  <cp:lastModifiedBy>zhangyan</cp:lastModifiedBy>
  <cp:revision>2</cp:revision>
  <cp:lastPrinted>2015-09-19T03:30:00Z</cp:lastPrinted>
  <dcterms:created xsi:type="dcterms:W3CDTF">2015-10-13T00:43:00Z</dcterms:created>
  <dcterms:modified xsi:type="dcterms:W3CDTF">2015-10-13T00:43:00Z</dcterms:modified>
</cp:coreProperties>
</file>